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02446" w14:textId="77777777" w:rsidR="00F56BD1" w:rsidRDefault="00F56BD1">
      <w:pPr>
        <w:rPr>
          <w:rFonts w:ascii="Arial" w:hAnsi="Arial"/>
          <w:sz w:val="40"/>
        </w:rPr>
      </w:pPr>
    </w:p>
    <w:tbl>
      <w:tblPr>
        <w:tblW w:w="946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07"/>
        <w:gridCol w:w="3156"/>
      </w:tblGrid>
      <w:tr w:rsidR="00F56BD1" w14:paraId="7BC626F1" w14:textId="77777777">
        <w:trPr>
          <w:cantSplit/>
          <w:trHeight w:val="405"/>
        </w:trPr>
        <w:tc>
          <w:tcPr>
            <w:tcW w:w="6307" w:type="dxa"/>
            <w:vMerge w:val="restart"/>
          </w:tcPr>
          <w:p w14:paraId="6E2C607A" w14:textId="77777777" w:rsidR="00F56BD1" w:rsidRPr="00F72DAF" w:rsidRDefault="005458B8" w:rsidP="002264FA">
            <w:pPr>
              <w:rPr>
                <w:rFonts w:ascii="Arial" w:hAnsi="Arial" w:cs="Arial"/>
                <w:color w:val="808080"/>
                <w:sz w:val="80"/>
                <w:szCs w:val="80"/>
              </w:rPr>
            </w:pPr>
            <w:r w:rsidRPr="00F72DAF">
              <w:rPr>
                <w:rFonts w:ascii="Arial" w:hAnsi="Arial" w:cs="Arial"/>
                <w:color w:val="808080"/>
                <w:sz w:val="80"/>
                <w:szCs w:val="80"/>
              </w:rPr>
              <w:t xml:space="preserve">PRESSE - </w:t>
            </w:r>
            <w:r w:rsidR="00F56BD1" w:rsidRPr="00F72DAF">
              <w:rPr>
                <w:rFonts w:ascii="Arial" w:hAnsi="Arial" w:cs="Arial"/>
                <w:color w:val="808080"/>
                <w:sz w:val="80"/>
                <w:szCs w:val="80"/>
              </w:rPr>
              <w:t>INFO</w:t>
            </w:r>
          </w:p>
        </w:tc>
        <w:tc>
          <w:tcPr>
            <w:tcW w:w="3156" w:type="dxa"/>
            <w:vAlign w:val="center"/>
          </w:tcPr>
          <w:p w14:paraId="377E1A5D" w14:textId="333FF4FA" w:rsidR="00F56BD1" w:rsidRDefault="006F2679" w:rsidP="002264FA">
            <w:pPr>
              <w:jc w:val="right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Sept.</w:t>
            </w:r>
            <w:r w:rsidR="007001D0">
              <w:rPr>
                <w:rFonts w:ascii="Arial Narrow" w:hAnsi="Arial Narrow"/>
                <w:sz w:val="18"/>
              </w:rPr>
              <w:t xml:space="preserve"> </w:t>
            </w:r>
            <w:r w:rsidR="00BB191E">
              <w:rPr>
                <w:rFonts w:ascii="Arial Narrow" w:hAnsi="Arial Narrow"/>
                <w:sz w:val="18"/>
              </w:rPr>
              <w:t>2022</w:t>
            </w:r>
          </w:p>
        </w:tc>
      </w:tr>
      <w:tr w:rsidR="00F56BD1" w14:paraId="3640AD94" w14:textId="77777777">
        <w:trPr>
          <w:cantSplit/>
          <w:trHeight w:val="405"/>
        </w:trPr>
        <w:tc>
          <w:tcPr>
            <w:tcW w:w="6307" w:type="dxa"/>
            <w:vMerge/>
          </w:tcPr>
          <w:p w14:paraId="7BD0DE7D" w14:textId="77777777" w:rsidR="00F56BD1" w:rsidRDefault="00F56BD1">
            <w:pPr>
              <w:rPr>
                <w:rFonts w:ascii="Arial Narrow" w:hAnsi="Arial Narrow"/>
                <w:color w:val="808080"/>
                <w:sz w:val="18"/>
              </w:rPr>
            </w:pPr>
          </w:p>
        </w:tc>
        <w:tc>
          <w:tcPr>
            <w:tcW w:w="3156" w:type="dxa"/>
            <w:vAlign w:val="center"/>
          </w:tcPr>
          <w:p w14:paraId="16F453D4" w14:textId="73155B2B" w:rsidR="00F56BD1" w:rsidRDefault="00BB191E" w:rsidP="002264FA">
            <w:pPr>
              <w:jc w:val="right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1</w:t>
            </w:r>
            <w:r w:rsidR="006F2679">
              <w:rPr>
                <w:rFonts w:ascii="Arial Narrow" w:hAnsi="Arial Narrow"/>
                <w:sz w:val="18"/>
              </w:rPr>
              <w:t>6</w:t>
            </w:r>
            <w:r>
              <w:rPr>
                <w:rFonts w:ascii="Arial Narrow" w:hAnsi="Arial Narrow"/>
                <w:sz w:val="18"/>
              </w:rPr>
              <w:t>22</w:t>
            </w:r>
          </w:p>
        </w:tc>
      </w:tr>
    </w:tbl>
    <w:p w14:paraId="6A4FDE21" w14:textId="77777777" w:rsidR="00F56BD1" w:rsidRPr="00F72DAF" w:rsidRDefault="00F56BD1">
      <w:pPr>
        <w:rPr>
          <w:rFonts w:ascii="Arial" w:hAnsi="Arial"/>
          <w:color w:val="808080"/>
          <w:sz w:val="26"/>
          <w:szCs w:val="26"/>
        </w:rPr>
      </w:pPr>
    </w:p>
    <w:p w14:paraId="15099040" w14:textId="000339C3" w:rsidR="00F56BD1" w:rsidRDefault="00CE5AA7" w:rsidP="00F72DAF">
      <w:pPr>
        <w:spacing w:line="360" w:lineRule="auto"/>
        <w:rPr>
          <w:rFonts w:ascii="Arial" w:hAnsi="Arial" w:cs="Arial"/>
          <w:b/>
          <w:i/>
          <w:color w:val="808080"/>
          <w:sz w:val="19"/>
          <w:szCs w:val="19"/>
        </w:rPr>
      </w:pPr>
      <w:r w:rsidRPr="00F72DAF">
        <w:rPr>
          <w:rFonts w:ascii="Arial" w:hAnsi="Arial" w:cs="Arial"/>
          <w:b/>
          <w:i/>
          <w:color w:val="808080"/>
          <w:sz w:val="19"/>
          <w:szCs w:val="19"/>
        </w:rPr>
        <w:t>Aktuelle Pressem</w:t>
      </w:r>
      <w:r w:rsidR="00E36636">
        <w:rPr>
          <w:rFonts w:ascii="Arial" w:hAnsi="Arial" w:cs="Arial"/>
          <w:b/>
          <w:i/>
          <w:color w:val="808080"/>
          <w:sz w:val="19"/>
          <w:szCs w:val="19"/>
        </w:rPr>
        <w:t xml:space="preserve">eldungen und Bilder können auch </w:t>
      </w:r>
      <w:r w:rsidRPr="00F72DAF">
        <w:rPr>
          <w:rFonts w:ascii="Arial" w:hAnsi="Arial" w:cs="Arial"/>
          <w:b/>
          <w:i/>
          <w:color w:val="808080"/>
          <w:sz w:val="19"/>
          <w:szCs w:val="19"/>
        </w:rPr>
        <w:t xml:space="preserve">unter </w:t>
      </w:r>
      <w:hyperlink r:id="rId10" w:history="1">
        <w:r w:rsidR="00887584" w:rsidRPr="001D5863">
          <w:rPr>
            <w:rStyle w:val="Hyperlink"/>
            <w:rFonts w:ascii="Arial" w:hAnsi="Arial" w:cs="Arial"/>
            <w:b/>
            <w:i/>
            <w:sz w:val="19"/>
            <w:szCs w:val="19"/>
          </w:rPr>
          <w:t>www.waldecker-pr.de</w:t>
        </w:r>
      </w:hyperlink>
      <w:r w:rsidRPr="00F72DAF">
        <w:rPr>
          <w:rFonts w:ascii="Arial" w:hAnsi="Arial" w:cs="Arial"/>
          <w:b/>
          <w:i/>
          <w:color w:val="808080"/>
          <w:sz w:val="19"/>
          <w:szCs w:val="19"/>
        </w:rPr>
        <w:t xml:space="preserve"> heruntergeladen werden.</w:t>
      </w:r>
    </w:p>
    <w:p w14:paraId="2AEFAF2F" w14:textId="77777777" w:rsidR="00F72DAF" w:rsidRPr="00F72DAF" w:rsidRDefault="00865AD2" w:rsidP="00F72DAF">
      <w:pPr>
        <w:spacing w:line="360" w:lineRule="auto"/>
        <w:rPr>
          <w:rFonts w:ascii="Arial" w:hAnsi="Arial" w:cs="Arial"/>
          <w:b/>
          <w:i/>
          <w:color w:val="808080"/>
          <w:sz w:val="19"/>
          <w:szCs w:val="19"/>
        </w:rPr>
      </w:pPr>
      <w:r>
        <w:rPr>
          <w:rFonts w:ascii="Arial" w:hAnsi="Arial" w:cs="Arial"/>
          <w:b/>
          <w:i/>
          <w:color w:val="808080"/>
          <w:sz w:val="19"/>
          <w:szCs w:val="19"/>
        </w:rPr>
        <w:t>Abdruck frei / Beleg erbeten.</w:t>
      </w:r>
    </w:p>
    <w:p w14:paraId="48205FF0" w14:textId="77777777" w:rsidR="00CE5AA7" w:rsidRDefault="00CE5AA7">
      <w:pPr>
        <w:rPr>
          <w:color w:val="808080"/>
          <w:sz w:val="26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6521"/>
      </w:tblGrid>
      <w:tr w:rsidR="00786D41" w14:paraId="13839CB2" w14:textId="77777777" w:rsidTr="00D365DD">
        <w:trPr>
          <w:trHeight w:val="540"/>
        </w:trPr>
        <w:tc>
          <w:tcPr>
            <w:tcW w:w="3047" w:type="dxa"/>
            <w:vMerge w:val="restart"/>
            <w:vAlign w:val="center"/>
          </w:tcPr>
          <w:p w14:paraId="1D0D4711" w14:textId="77777777" w:rsidR="00786D41" w:rsidRDefault="00786D41" w:rsidP="00B246DF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</w:p>
          <w:p w14:paraId="216C1897" w14:textId="77777777" w:rsidR="00786D41" w:rsidRDefault="00786D41" w:rsidP="00B246DF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</w:p>
          <w:p w14:paraId="4AF82249" w14:textId="77777777" w:rsidR="00786D41" w:rsidRPr="00F72DAF" w:rsidRDefault="00786D41" w:rsidP="00B246DF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</w:rPr>
              <w:t>Redaktion:</w:t>
            </w:r>
          </w:p>
          <w:p w14:paraId="2C4824A9" w14:textId="5AD88708" w:rsidR="008A78D2" w:rsidRDefault="00DF2983" w:rsidP="008A78D2">
            <w:pPr>
              <w:pStyle w:val="berschrift2"/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>Waldecker</w:t>
            </w:r>
            <w:r w:rsidR="00887584">
              <w:rPr>
                <w:rFonts w:ascii="Arial" w:hAnsi="Arial" w:cs="Arial"/>
                <w:i/>
                <w:color w:val="808080"/>
                <w:sz w:val="18"/>
                <w:szCs w:val="18"/>
              </w:rPr>
              <w:t>-PR</w:t>
            </w:r>
          </w:p>
          <w:p w14:paraId="66B32E93" w14:textId="77777777" w:rsidR="00354C64" w:rsidRPr="00807FD0" w:rsidRDefault="00354C64" w:rsidP="00354C64">
            <w:pPr>
              <w:spacing w:line="360" w:lineRule="auto"/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</w:pPr>
            <w:r w:rsidRPr="00807FD0"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  <w:t>Ansprechpartnerin:</w:t>
            </w:r>
          </w:p>
          <w:p w14:paraId="030EACAD" w14:textId="77777777" w:rsidR="00354C64" w:rsidRPr="00807FD0" w:rsidRDefault="00354C64" w:rsidP="00354C64">
            <w:pPr>
              <w:spacing w:line="360" w:lineRule="auto"/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</w:pPr>
            <w:r w:rsidRPr="00807FD0"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  <w:t>Vera Höhner</w:t>
            </w:r>
          </w:p>
          <w:p w14:paraId="65031235" w14:textId="77777777" w:rsidR="00786D41" w:rsidRDefault="00354C64" w:rsidP="00B246DF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>Robert-Koch-Straße 64</w:t>
            </w:r>
          </w:p>
          <w:p w14:paraId="41DE5F49" w14:textId="77777777" w:rsidR="00786D41" w:rsidRPr="00F72DAF" w:rsidRDefault="00354C64" w:rsidP="00B246DF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>89522</w:t>
            </w:r>
            <w:r w:rsidR="00786D41" w:rsidRPr="00F72DAF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>Heidenheim</w:t>
            </w:r>
          </w:p>
          <w:p w14:paraId="0AFA50CF" w14:textId="77777777" w:rsidR="00786D41" w:rsidRPr="00F72DAF" w:rsidRDefault="00786D41" w:rsidP="00B246DF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</w:pPr>
            <w:proofErr w:type="spellStart"/>
            <w:proofErr w:type="gramStart"/>
            <w:r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Telefon</w:t>
            </w:r>
            <w:proofErr w:type="spellEnd"/>
            <w:r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 :</w:t>
            </w:r>
            <w:proofErr w:type="gramEnd"/>
            <w:r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+</w:t>
            </w: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+49 (0</w:t>
            </w:r>
            <w:r w:rsidR="00354C64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7321</w:t>
            </w: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) </w:t>
            </w:r>
            <w:r w:rsidR="00354C64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34</w:t>
            </w: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 </w:t>
            </w:r>
            <w:r w:rsidR="00354C64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97</w:t>
            </w: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 </w:t>
            </w:r>
            <w:r w:rsidR="00354C64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43</w:t>
            </w:r>
          </w:p>
          <w:p w14:paraId="3FFACE25" w14:textId="21E164CB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  <w:proofErr w:type="gramStart"/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E-Mail: </w:t>
            </w:r>
            <w:r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  </w:t>
            </w:r>
            <w:proofErr w:type="gramEnd"/>
            <w:r w:rsidR="00000000">
              <w:fldChar w:fldCharType="begin"/>
            </w:r>
            <w:r w:rsidR="00000000">
              <w:instrText xml:space="preserve"> HYPERLINK "mailto:hoehner@waldecker-pr.de" </w:instrText>
            </w:r>
            <w:r w:rsidR="00000000">
              <w:fldChar w:fldCharType="separate"/>
            </w:r>
            <w:r w:rsidR="00573009" w:rsidRPr="001D5863">
              <w:rPr>
                <w:rStyle w:val="Hyperlink"/>
                <w:rFonts w:ascii="Arial" w:hAnsi="Arial" w:cs="Arial"/>
                <w:i/>
                <w:sz w:val="18"/>
                <w:szCs w:val="18"/>
                <w:lang w:val="it-IT"/>
              </w:rPr>
              <w:t>hoehner@waldecker-pr.de</w:t>
            </w:r>
            <w:r w:rsidR="00000000">
              <w:rPr>
                <w:rStyle w:val="Hyperlink"/>
                <w:rFonts w:ascii="Arial" w:hAnsi="Arial" w:cs="Arial"/>
                <w:i/>
                <w:sz w:val="18"/>
                <w:szCs w:val="18"/>
                <w:lang w:val="it-IT"/>
              </w:rPr>
              <w:fldChar w:fldCharType="end"/>
            </w:r>
            <w:r>
              <w:rPr>
                <w:rFonts w:ascii="Arial Narrow" w:hAnsi="Arial Narrow"/>
                <w:color w:val="808080"/>
                <w:sz w:val="16"/>
                <w:lang w:val="it-IT"/>
              </w:rPr>
              <w:t xml:space="preserve"> </w:t>
            </w:r>
          </w:p>
          <w:p w14:paraId="13C33D15" w14:textId="3EFC3C4A" w:rsidR="008614DC" w:rsidRPr="007A7DD1" w:rsidRDefault="007722D3" w:rsidP="008614DC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i/>
                <w:noProof/>
                <w:color w:val="808080"/>
                <w:sz w:val="18"/>
                <w:szCs w:val="18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472AAD9E" wp14:editId="1100D1F9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143510</wp:posOffset>
                      </wp:positionV>
                      <wp:extent cx="1609090" cy="794385"/>
                      <wp:effectExtent l="0" t="0" r="0" b="5715"/>
                      <wp:wrapNone/>
                      <wp:docPr id="1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609090" cy="794385"/>
                                <a:chOff x="1156" y="7714"/>
                                <a:chExt cx="2534" cy="1251"/>
                              </a:xfrm>
                            </wpg:grpSpPr>
                            <wps:wsp>
                              <wps:cNvPr id="3" name="Text Box 1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696" y="7714"/>
                                  <a:ext cx="1980" cy="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BA5DD56" w14:textId="77777777" w:rsidR="008614DC" w:rsidRDefault="00000000" w:rsidP="008614DC">
                                    <w:r>
                                      <w:fldChar w:fldCharType="begin"/>
                                    </w:r>
                                    <w:r>
                                      <w:instrText xml:space="preserve"> HYPERLINK "http://www.facebook.com/last.pressebuero" </w:instrText>
                                    </w:r>
                                    <w:r>
                                      <w:fldChar w:fldCharType="separate"/>
                                    </w:r>
                                    <w:proofErr w:type="spellStart"/>
                                    <w:proofErr w:type="gramStart"/>
                                    <w:r w:rsidR="008614DC" w:rsidRPr="00FA6FE7">
                                      <w:rPr>
                                        <w:rStyle w:val="Hyperlink"/>
                                        <w:rFonts w:ascii="Arial" w:hAnsi="Arial" w:cs="Arial"/>
                                        <w:i/>
                                        <w:sz w:val="18"/>
                                        <w:szCs w:val="18"/>
                                        <w:lang w:val="it-IT"/>
                                      </w:rPr>
                                      <w:t>last.pressebuero</w:t>
                                    </w:r>
                                    <w:proofErr w:type="spellEnd"/>
                                    <w:proofErr w:type="gramEnd"/>
                                    <w:r>
                                      <w:rPr>
                                        <w:rStyle w:val="Hyperlink"/>
                                        <w:rFonts w:ascii="Arial" w:hAnsi="Arial" w:cs="Arial"/>
                                        <w:i/>
                                        <w:sz w:val="18"/>
                                        <w:szCs w:val="18"/>
                                        <w:lang w:val="it-IT"/>
                                      </w:rPr>
                                      <w:fldChar w:fldCharType="end"/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Text Box 1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696" y="8009"/>
                                  <a:ext cx="1985" cy="35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DB77877" w14:textId="77777777" w:rsidR="008614DC" w:rsidRDefault="00000000" w:rsidP="008614DC">
                                    <w:hyperlink r:id="rId11" w:history="1">
                                      <w:proofErr w:type="spellStart"/>
                                      <w:r w:rsidR="008614DC" w:rsidRPr="000F44D5">
                                        <w:rPr>
                                          <w:rStyle w:val="Hyperlink"/>
                                          <w:rFonts w:ascii="Arial" w:hAnsi="Arial" w:cs="Arial"/>
                                          <w:i/>
                                          <w:sz w:val="18"/>
                                          <w:szCs w:val="18"/>
                                          <w:lang w:val="it-IT"/>
                                        </w:rPr>
                                        <w:t>LastPressebuero</w:t>
                                      </w:r>
                                      <w:proofErr w:type="spellEnd"/>
                                    </w:hyperlink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Text Box 1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695" y="8295"/>
                                  <a:ext cx="1445" cy="35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08F2B63" w14:textId="77777777" w:rsidR="008614DC" w:rsidRDefault="00000000" w:rsidP="008614DC">
                                    <w:hyperlink r:id="rId12" w:history="1">
                                      <w:r w:rsidR="008614DC" w:rsidRPr="000F44D5">
                                        <w:rPr>
                                          <w:rStyle w:val="Hyperlink"/>
                                          <w:rFonts w:ascii="Arial" w:hAnsi="Arial" w:cs="Arial"/>
                                          <w:i/>
                                          <w:sz w:val="18"/>
                                          <w:szCs w:val="18"/>
                                          <w:lang w:val="it-IT"/>
                                        </w:rPr>
                                        <w:t>LASTPR</w:t>
                                      </w:r>
                                    </w:hyperlink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Text Box 2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56" y="7714"/>
                                  <a:ext cx="484" cy="33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2175B15" w14:textId="77777777" w:rsidR="008614DC" w:rsidRDefault="007722D3" w:rsidP="008614DC">
                                    <w:r>
                                      <w:rPr>
                                        <w:rFonts w:ascii="Arial Narrow" w:hAnsi="Arial Narrow"/>
                                        <w:i/>
                                        <w:noProof/>
                                        <w:color w:val="808080"/>
                                        <w:sz w:val="16"/>
                                      </w:rPr>
                                      <w:drawing>
                                        <wp:inline distT="0" distB="0" distL="0" distR="0" wp14:anchorId="133C7C1A" wp14:editId="57074398">
                                          <wp:extent cx="123825" cy="123825"/>
                                          <wp:effectExtent l="0" t="0" r="0" b="0"/>
                                          <wp:docPr id="15" name="Bild 2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2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3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23825" cy="12382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non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1" name="Text Box 2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56" y="8009"/>
                                  <a:ext cx="499" cy="35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17E6662" w14:textId="77777777" w:rsidR="008614DC" w:rsidRDefault="007722D3" w:rsidP="008614DC">
                                    <w:r>
                                      <w:rPr>
                                        <w:rFonts w:ascii="Arial Narrow" w:hAnsi="Arial Narrow"/>
                                        <w:i/>
                                        <w:noProof/>
                                        <w:color w:val="808080"/>
                                        <w:sz w:val="16"/>
                                      </w:rPr>
                                      <w:drawing>
                                        <wp:inline distT="0" distB="0" distL="0" distR="0" wp14:anchorId="1271B9E7" wp14:editId="2DA43C4D">
                                          <wp:extent cx="133350" cy="133350"/>
                                          <wp:effectExtent l="0" t="0" r="0" b="0"/>
                                          <wp:docPr id="16" name="Bild 4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4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4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33350" cy="13335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non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2" name="Text Box 2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56" y="8286"/>
                                  <a:ext cx="484" cy="33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E79CF08" w14:textId="77777777" w:rsidR="008614DC" w:rsidRDefault="007722D3" w:rsidP="008614DC">
                                    <w:r>
                                      <w:rPr>
                                        <w:rFonts w:ascii="Arial Narrow" w:hAnsi="Arial Narrow"/>
                                        <w:i/>
                                        <w:noProof/>
                                        <w:color w:val="808080"/>
                                        <w:sz w:val="16"/>
                                      </w:rPr>
                                      <w:drawing>
                                        <wp:inline distT="0" distB="0" distL="0" distR="0" wp14:anchorId="2FF59F32" wp14:editId="7F2D5F7F">
                                          <wp:extent cx="123825" cy="123825"/>
                                          <wp:effectExtent l="0" t="0" r="0" b="0"/>
                                          <wp:docPr id="17" name="Bild 6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6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5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23825" cy="12382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non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3" name="Text Box 2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62" y="8570"/>
                                  <a:ext cx="484" cy="35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283EB07" w14:textId="77777777" w:rsidR="008614DC" w:rsidRDefault="007722D3" w:rsidP="008614DC">
                                    <w:r>
                                      <w:rPr>
                                        <w:rFonts w:ascii="Arial" w:hAnsi="Arial" w:cs="Arial"/>
                                        <w:i/>
                                        <w:noProof/>
                                        <w:color w:val="808080"/>
                                        <w:sz w:val="18"/>
                                        <w:szCs w:val="18"/>
                                      </w:rPr>
                                      <w:drawing>
                                        <wp:inline distT="0" distB="0" distL="0" distR="0" wp14:anchorId="7CE9178E" wp14:editId="240AD4F9">
                                          <wp:extent cx="123825" cy="123825"/>
                                          <wp:effectExtent l="0" t="0" r="0" b="0"/>
                                          <wp:docPr id="19" name="Bild 8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8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6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23825" cy="12382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non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4" name="Text Box 2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678" y="8574"/>
                                  <a:ext cx="2012" cy="39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310BA65" w14:textId="77777777" w:rsidR="008614DC" w:rsidRDefault="00000000" w:rsidP="008614DC">
                                    <w:hyperlink r:id="rId17" w:history="1">
                                      <w:r w:rsidR="008614DC" w:rsidRPr="000F44D5">
                                        <w:rPr>
                                          <w:rStyle w:val="Hyperlink"/>
                                          <w:rFonts w:ascii="Arial" w:hAnsi="Arial" w:cs="Arial"/>
                                          <w:i/>
                                          <w:sz w:val="18"/>
                                          <w:szCs w:val="18"/>
                                          <w:lang w:val="it-IT"/>
                                        </w:rPr>
                                        <w:t>PR Last RSS Feed</w:t>
                                      </w:r>
                                    </w:hyperlink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72AAD9E" id="Group 16" o:spid="_x0000_s1026" style="position:absolute;margin-left:.85pt;margin-top:11.3pt;width:126.7pt;height:62.55pt;z-index:251656704" coordorigin="1156,7714" coordsize="2534,12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7" o:spid="_x0000_s1027" type="#_x0000_t202" style="position:absolute;left:1696;top:7714;width:19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      <v:textbox>
                          <w:txbxContent>
                            <w:p w14:paraId="3BA5DD56" w14:textId="77777777" w:rsidR="008614DC" w:rsidRDefault="00000000" w:rsidP="008614DC">
                              <w:r>
                                <w:fldChar w:fldCharType="begin"/>
                              </w:r>
                              <w:r>
                                <w:instrText xml:space="preserve"> HYPERLINK "http://www.facebook.com/last.pressebuero" </w:instrText>
                              </w:r>
                              <w:r>
                                <w:fldChar w:fldCharType="separate"/>
                              </w:r>
                              <w:proofErr w:type="spellStart"/>
                              <w:proofErr w:type="gramStart"/>
                              <w:r w:rsidR="008614DC" w:rsidRPr="00FA6FE7">
                                <w:rPr>
                                  <w:rStyle w:val="Hyperlink"/>
                                  <w:rFonts w:ascii="Arial" w:hAnsi="Arial" w:cs="Arial"/>
                                  <w:i/>
                                  <w:sz w:val="18"/>
                                  <w:szCs w:val="18"/>
                                  <w:lang w:val="it-IT"/>
                                </w:rPr>
                                <w:t>last.pressebuero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Style w:val="Hyperlink"/>
                                  <w:rFonts w:ascii="Arial" w:hAnsi="Arial" w:cs="Arial"/>
                                  <w:i/>
                                  <w:sz w:val="18"/>
                                  <w:szCs w:val="18"/>
                                  <w:lang w:val="it-IT"/>
                                </w:rPr>
                                <w:fldChar w:fldCharType="end"/>
                              </w:r>
                            </w:p>
                          </w:txbxContent>
                        </v:textbox>
                      </v:shape>
                      <v:shape id="Text Box 18" o:spid="_x0000_s1028" type="#_x0000_t202" style="position:absolute;left:1696;top:8009;width:1985;height:3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      <v:textbox>
                          <w:txbxContent>
                            <w:p w14:paraId="6DB77877" w14:textId="77777777" w:rsidR="008614DC" w:rsidRDefault="00000000" w:rsidP="008614DC">
                              <w:hyperlink r:id="rId18" w:history="1">
                                <w:proofErr w:type="spellStart"/>
                                <w:r w:rsidR="008614DC" w:rsidRPr="000F44D5">
                                  <w:rPr>
                                    <w:rStyle w:val="Hyperlink"/>
                                    <w:rFonts w:ascii="Arial" w:hAnsi="Arial" w:cs="Arial"/>
                                    <w:i/>
                                    <w:sz w:val="18"/>
                                    <w:szCs w:val="18"/>
                                    <w:lang w:val="it-IT"/>
                                  </w:rPr>
                                  <w:t>LastPressebuero</w:t>
                                </w:r>
                                <w:proofErr w:type="spellEnd"/>
                              </w:hyperlink>
                            </w:p>
                          </w:txbxContent>
                        </v:textbox>
                      </v:shape>
                      <v:shape id="Text Box 19" o:spid="_x0000_s1029" type="#_x0000_t202" style="position:absolute;left:1695;top:8295;width:1445;height:3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      <v:textbox>
                          <w:txbxContent>
                            <w:p w14:paraId="208F2B63" w14:textId="77777777" w:rsidR="008614DC" w:rsidRDefault="00000000" w:rsidP="008614DC">
                              <w:hyperlink r:id="rId19" w:history="1">
                                <w:r w:rsidR="008614DC" w:rsidRPr="000F44D5">
                                  <w:rPr>
                                    <w:rStyle w:val="Hyperlink"/>
                                    <w:rFonts w:ascii="Arial" w:hAnsi="Arial" w:cs="Arial"/>
                                    <w:i/>
                                    <w:sz w:val="18"/>
                                    <w:szCs w:val="18"/>
                                    <w:lang w:val="it-IT"/>
                                  </w:rPr>
                                  <w:t>LASTPR</w:t>
                                </w:r>
                              </w:hyperlink>
                            </w:p>
                          </w:txbxContent>
                        </v:textbox>
                      </v:shape>
                      <v:shape id="Text Box 20" o:spid="_x0000_s1030" type="#_x0000_t202" style="position:absolute;left:1156;top:7714;width:484;height:33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" filled="f" stroked="f">
                        <v:textbox style="mso-fit-shape-to-text:t">
                          <w:txbxContent>
                            <w:p w14:paraId="12175B15" w14:textId="77777777" w:rsidR="008614DC" w:rsidRDefault="007722D3" w:rsidP="008614DC">
                              <w:r>
                                <w:rPr>
                                  <w:rFonts w:ascii="Arial Narrow" w:hAnsi="Arial Narrow"/>
                                  <w:i/>
                                  <w:noProof/>
                                  <w:color w:val="808080"/>
                                  <w:sz w:val="16"/>
                                </w:rPr>
                                <w:drawing>
                                  <wp:inline distT="0" distB="0" distL="0" distR="0" wp14:anchorId="133C7C1A" wp14:editId="57074398">
                                    <wp:extent cx="123825" cy="123825"/>
                                    <wp:effectExtent l="0" t="0" r="0" b="0"/>
                                    <wp:docPr id="15" name="Bild 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3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23825" cy="12382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  <v:shape id="Text Box 21" o:spid="_x0000_s1031" type="#_x0000_t202" style="position:absolute;left:1156;top:8009;width:499;height:35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" filled="f" stroked="f">
                        <v:textbox style="mso-fit-shape-to-text:t">
                          <w:txbxContent>
                            <w:p w14:paraId="317E6662" w14:textId="77777777" w:rsidR="008614DC" w:rsidRDefault="007722D3" w:rsidP="008614DC">
                              <w:r>
                                <w:rPr>
                                  <w:rFonts w:ascii="Arial Narrow" w:hAnsi="Arial Narrow"/>
                                  <w:i/>
                                  <w:noProof/>
                                  <w:color w:val="808080"/>
                                  <w:sz w:val="16"/>
                                </w:rPr>
                                <w:drawing>
                                  <wp:inline distT="0" distB="0" distL="0" distR="0" wp14:anchorId="1271B9E7" wp14:editId="2DA43C4D">
                                    <wp:extent cx="133350" cy="133350"/>
                                    <wp:effectExtent l="0" t="0" r="0" b="0"/>
                                    <wp:docPr id="16" name="Bild 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33350" cy="1333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  <v:shape id="Text Box 22" o:spid="_x0000_s1032" type="#_x0000_t202" style="position:absolute;left:1156;top:8286;width:484;height:33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" filled="f" stroked="f">
                        <v:textbox style="mso-fit-shape-to-text:t">
                          <w:txbxContent>
                            <w:p w14:paraId="0E79CF08" w14:textId="77777777" w:rsidR="008614DC" w:rsidRDefault="007722D3" w:rsidP="008614DC">
                              <w:r>
                                <w:rPr>
                                  <w:rFonts w:ascii="Arial Narrow" w:hAnsi="Arial Narrow"/>
                                  <w:i/>
                                  <w:noProof/>
                                  <w:color w:val="808080"/>
                                  <w:sz w:val="16"/>
                                </w:rPr>
                                <w:drawing>
                                  <wp:inline distT="0" distB="0" distL="0" distR="0" wp14:anchorId="2FF59F32" wp14:editId="7F2D5F7F">
                                    <wp:extent cx="123825" cy="123825"/>
                                    <wp:effectExtent l="0" t="0" r="0" b="0"/>
                                    <wp:docPr id="17" name="Bild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23825" cy="12382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  <v:shape id="Text Box 23" o:spid="_x0000_s1033" type="#_x0000_t202" style="position:absolute;left:1162;top:8570;width:484;height:35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" filled="f" stroked="f">
                        <v:textbox style="mso-fit-shape-to-text:t">
                          <w:txbxContent>
                            <w:p w14:paraId="6283EB07" w14:textId="77777777" w:rsidR="008614DC" w:rsidRDefault="007722D3" w:rsidP="008614DC">
                              <w:r>
                                <w:rPr>
                                  <w:rFonts w:ascii="Arial" w:hAnsi="Arial" w:cs="Arial"/>
                                  <w:i/>
                                  <w:noProof/>
                                  <w:color w:val="808080"/>
                                  <w:sz w:val="18"/>
                                  <w:szCs w:val="18"/>
                                </w:rPr>
                                <w:drawing>
                                  <wp:inline distT="0" distB="0" distL="0" distR="0" wp14:anchorId="7CE9178E" wp14:editId="240AD4F9">
                                    <wp:extent cx="123825" cy="123825"/>
                                    <wp:effectExtent l="0" t="0" r="0" b="0"/>
                                    <wp:docPr id="19" name="Bild 8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8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23825" cy="12382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  <v:shape id="Text Box 24" o:spid="_x0000_s1034" type="#_x0000_t202" style="position:absolute;left:1678;top:8574;width:2012;height: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      <v:textbox>
                          <w:txbxContent>
                            <w:p w14:paraId="2310BA65" w14:textId="77777777" w:rsidR="008614DC" w:rsidRDefault="00000000" w:rsidP="008614DC">
                              <w:hyperlink r:id="rId20" w:history="1">
                                <w:r w:rsidR="008614DC" w:rsidRPr="000F44D5">
                                  <w:rPr>
                                    <w:rStyle w:val="Hyperlink"/>
                                    <w:rFonts w:ascii="Arial" w:hAnsi="Arial" w:cs="Arial"/>
                                    <w:i/>
                                    <w:sz w:val="18"/>
                                    <w:szCs w:val="18"/>
                                    <w:lang w:val="it-IT"/>
                                  </w:rPr>
                                  <w:t>PR Last RSS Feed</w:t>
                                </w:r>
                              </w:hyperlink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8614DC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Internet:</w:t>
            </w:r>
            <w:r w:rsidR="008614DC" w:rsidRPr="007A7DD1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 </w:t>
            </w:r>
            <w:hyperlink r:id="rId21" w:history="1">
              <w:r w:rsidR="009B10F8" w:rsidRPr="001D5863">
                <w:rPr>
                  <w:rStyle w:val="Hyperlink"/>
                  <w:rFonts w:ascii="Arial" w:hAnsi="Arial" w:cs="Arial"/>
                  <w:i/>
                  <w:sz w:val="18"/>
                  <w:szCs w:val="18"/>
                  <w:lang w:val="it-IT"/>
                </w:rPr>
                <w:t>www.waldecker-pr.de</w:t>
              </w:r>
            </w:hyperlink>
            <w:r w:rsidR="008614DC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 </w:t>
            </w:r>
          </w:p>
          <w:p w14:paraId="53CB88E9" w14:textId="77777777" w:rsidR="008614DC" w:rsidRDefault="008614DC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425032C7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19B8D7DC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633DC50C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53BD4B0E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1FF52EEE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1C1627F2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19072D55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4362D51E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4196C56D" w14:textId="77777777" w:rsidR="00FC7BCC" w:rsidRDefault="00FC7BCC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5020C528" w14:textId="77777777" w:rsidR="00FC7BCC" w:rsidRDefault="00FC7BCC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14387237" w14:textId="77777777" w:rsidR="00FC7BCC" w:rsidRDefault="00FC7BCC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548263EC" w14:textId="77777777" w:rsidR="00FC7BCC" w:rsidRDefault="00FC7BCC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29403A90" w14:textId="77777777" w:rsidR="00FC7BCC" w:rsidRDefault="00FC7BCC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20137A62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264AD3CD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1FAC1CEB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28DE14C0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6ACED81F" w14:textId="77777777" w:rsidR="00FC7EDA" w:rsidRDefault="00FC7EDA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1C461D51" w14:textId="77777777" w:rsidR="00FC7EDA" w:rsidRDefault="00FC7EDA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48DF703C" w14:textId="77777777" w:rsidR="00786D41" w:rsidRPr="00F72DAF" w:rsidRDefault="009E5AD0" w:rsidP="00580475">
            <w:pPr>
              <w:pStyle w:val="berschrift2"/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>Kann</w:t>
            </w:r>
            <w:proofErr w:type="gramEnd"/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GmbH Baustoffwerke</w:t>
            </w:r>
          </w:p>
          <w:p w14:paraId="3EE19666" w14:textId="77777777" w:rsidR="00786D41" w:rsidRDefault="009E5AD0" w:rsidP="00580475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>Bendorfer</w:t>
            </w:r>
            <w:proofErr w:type="spellEnd"/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Straße</w:t>
            </w:r>
          </w:p>
          <w:p w14:paraId="6F539068" w14:textId="77777777" w:rsidR="00786D41" w:rsidRPr="00F72DAF" w:rsidRDefault="009E5AD0" w:rsidP="00580475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>56170 Bendorf</w:t>
            </w:r>
          </w:p>
          <w:p w14:paraId="73D7DF50" w14:textId="77777777" w:rsidR="00786D41" w:rsidRPr="00F72DAF" w:rsidRDefault="00786D41" w:rsidP="00580475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Telefon: </w:t>
            </w:r>
            <w:r w:rsidR="009E5AD0">
              <w:rPr>
                <w:rFonts w:ascii="Arial" w:hAnsi="Arial" w:cs="Arial"/>
                <w:i/>
                <w:color w:val="808080"/>
                <w:sz w:val="18"/>
                <w:szCs w:val="18"/>
              </w:rPr>
              <w:t>++49 (02622</w:t>
            </w: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) </w:t>
            </w:r>
            <w:r w:rsidR="009E5AD0">
              <w:rPr>
                <w:rFonts w:ascii="Arial" w:hAnsi="Arial" w:cs="Arial"/>
                <w:i/>
                <w:color w:val="808080"/>
                <w:sz w:val="18"/>
                <w:szCs w:val="18"/>
              </w:rPr>
              <w:t>707-119</w:t>
            </w:r>
          </w:p>
          <w:p w14:paraId="3B9EF1E1" w14:textId="77777777" w:rsidR="00786D41" w:rsidRPr="00F72DAF" w:rsidRDefault="00786D41" w:rsidP="00580475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</w:rPr>
              <w:t>Fax:</w:t>
            </w:r>
            <w:r w:rsidR="009E5AD0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      ++49 (02622) 707-165</w:t>
            </w: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</w:t>
            </w:r>
          </w:p>
          <w:p w14:paraId="5BB21B47" w14:textId="77777777" w:rsidR="00786D41" w:rsidRPr="00F72DAF" w:rsidRDefault="00786D41" w:rsidP="00580475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</w:pPr>
            <w:proofErr w:type="gramStart"/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E-Mail: </w:t>
            </w:r>
            <w:r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  </w:t>
            </w:r>
            <w:proofErr w:type="gramEnd"/>
            <w:r w:rsidR="00000000">
              <w:fldChar w:fldCharType="begin"/>
            </w:r>
            <w:r w:rsidR="00000000">
              <w:instrText xml:space="preserve"> HYPERLINK "mailto:info@kann.de" </w:instrText>
            </w:r>
            <w:r w:rsidR="00000000">
              <w:fldChar w:fldCharType="separate"/>
            </w:r>
            <w:r w:rsidR="009E5AD0" w:rsidRPr="00E729DD">
              <w:rPr>
                <w:rStyle w:val="Hyperlink"/>
                <w:rFonts w:ascii="Arial" w:hAnsi="Arial" w:cs="Arial"/>
                <w:i/>
                <w:sz w:val="18"/>
                <w:szCs w:val="18"/>
                <w:lang w:val="it-IT"/>
              </w:rPr>
              <w:t>info@kann.de</w:t>
            </w:r>
            <w:r w:rsidR="00000000">
              <w:rPr>
                <w:rStyle w:val="Hyperlink"/>
                <w:rFonts w:ascii="Arial" w:hAnsi="Arial" w:cs="Arial"/>
                <w:i/>
                <w:sz w:val="18"/>
                <w:szCs w:val="18"/>
                <w:lang w:val="it-IT"/>
              </w:rPr>
              <w:fldChar w:fldCharType="end"/>
            </w:r>
            <w:r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 </w:t>
            </w:r>
          </w:p>
          <w:p w14:paraId="5ACD6B20" w14:textId="77777777" w:rsidR="00786D41" w:rsidRDefault="00786D41" w:rsidP="00580475">
            <w:pPr>
              <w:spacing w:line="360" w:lineRule="auto"/>
              <w:rPr>
                <w:rFonts w:ascii="Arial Narrow" w:hAnsi="Arial Narrow"/>
                <w:color w:val="808080"/>
                <w:sz w:val="16"/>
              </w:rPr>
            </w:pP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Internet: </w:t>
            </w:r>
            <w:hyperlink r:id="rId22" w:history="1">
              <w:r w:rsidR="009E5AD0" w:rsidRPr="00E729DD">
                <w:rPr>
                  <w:rStyle w:val="Hyperlink"/>
                  <w:rFonts w:ascii="Arial" w:hAnsi="Arial" w:cs="Arial"/>
                  <w:i/>
                  <w:sz w:val="18"/>
                  <w:szCs w:val="18"/>
                </w:rPr>
                <w:t>www.kann.de</w:t>
              </w:r>
            </w:hyperlink>
          </w:p>
        </w:tc>
        <w:tc>
          <w:tcPr>
            <w:tcW w:w="6521" w:type="dxa"/>
            <w:vMerge w:val="restart"/>
          </w:tcPr>
          <w:p w14:paraId="15939FE4" w14:textId="0D2741A8" w:rsidR="00887885" w:rsidRPr="001A75EE" w:rsidRDefault="00C63B1F" w:rsidP="00534D6F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proofErr w:type="gramStart"/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KANN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ergänzt das Betonplus-Sortiment</w:t>
            </w:r>
          </w:p>
          <w:p w14:paraId="5B69AB91" w14:textId="325F330A" w:rsidR="00887885" w:rsidRPr="001A75EE" w:rsidRDefault="00D979A0" w:rsidP="00534D6F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Neue Stufen für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Arctia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und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Xera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Betonplus</w:t>
            </w:r>
          </w:p>
          <w:p w14:paraId="7DB3F71C" w14:textId="24895957" w:rsidR="00B37DBA" w:rsidRPr="00B37DBA" w:rsidRDefault="00127495" w:rsidP="00B37DBA">
            <w:pPr>
              <w:spacing w:after="180" w:line="36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Für einheitliche Planungen mit den Gestaltungssystemen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Arctia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Betonplus und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Xera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Betonplus</w:t>
            </w:r>
            <w:r w:rsidR="000E1D6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A5EC0">
              <w:rPr>
                <w:rFonts w:ascii="Arial" w:hAnsi="Arial" w:cs="Arial"/>
                <w:sz w:val="24"/>
                <w:szCs w:val="24"/>
              </w:rPr>
              <w:t>bietet</w:t>
            </w:r>
            <w:r w:rsidR="000E1D67">
              <w:rPr>
                <w:rFonts w:ascii="Arial" w:hAnsi="Arial" w:cs="Arial"/>
                <w:sz w:val="24"/>
                <w:szCs w:val="24"/>
              </w:rPr>
              <w:t xml:space="preserve"> KANN jetzt die passenden Stufen an. </w:t>
            </w:r>
            <w:r w:rsidR="00984823">
              <w:rPr>
                <w:rFonts w:ascii="Arial" w:hAnsi="Arial" w:cs="Arial"/>
                <w:sz w:val="24"/>
                <w:szCs w:val="24"/>
              </w:rPr>
              <w:t>Damit lässt sich die edle Granitkeramikoptik nun auch im Treppenbereich einsetzen</w:t>
            </w:r>
            <w:r w:rsidR="00390CE7">
              <w:rPr>
                <w:rFonts w:ascii="Arial" w:hAnsi="Arial" w:cs="Arial"/>
                <w:sz w:val="24"/>
                <w:szCs w:val="24"/>
              </w:rPr>
              <w:t>.</w:t>
            </w:r>
            <w:r w:rsidR="00E724FA">
              <w:rPr>
                <w:rFonts w:ascii="Arial" w:hAnsi="Arial" w:cs="Arial"/>
                <w:sz w:val="24"/>
                <w:szCs w:val="24"/>
              </w:rPr>
              <w:t xml:space="preserve"> Hauseingänge und Grundstücke </w:t>
            </w:r>
            <w:r w:rsidR="00F1630F">
              <w:rPr>
                <w:rFonts w:ascii="Arial" w:hAnsi="Arial" w:cs="Arial"/>
                <w:sz w:val="24"/>
                <w:szCs w:val="24"/>
              </w:rPr>
              <w:t xml:space="preserve">mit unterschiedlichem Geländeniveau </w:t>
            </w:r>
            <w:r w:rsidR="00DB64FB">
              <w:rPr>
                <w:rFonts w:ascii="Arial" w:hAnsi="Arial" w:cs="Arial"/>
                <w:sz w:val="24"/>
                <w:szCs w:val="24"/>
              </w:rPr>
              <w:t>erhalten so einen rundum harmonischen Gesamteindruck.</w:t>
            </w:r>
          </w:p>
          <w:p w14:paraId="41E09609" w14:textId="092CCDAB" w:rsidR="005C7D57" w:rsidRDefault="00A60703" w:rsidP="005C7D57">
            <w:pPr>
              <w:spacing w:after="180" w:line="36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Mit zurückhaltender Eleganz und gediegenem Finish</w:t>
            </w:r>
            <w:r w:rsidR="00C40341">
              <w:rPr>
                <w:rFonts w:ascii="Arial" w:hAnsi="Arial" w:cs="Arial"/>
                <w:sz w:val="24"/>
                <w:szCs w:val="24"/>
              </w:rPr>
              <w:t xml:space="preserve"> ergänzen die </w:t>
            </w:r>
            <w:proofErr w:type="spellStart"/>
            <w:r w:rsidR="00C40341">
              <w:rPr>
                <w:rFonts w:ascii="Arial" w:hAnsi="Arial" w:cs="Arial"/>
                <w:sz w:val="24"/>
                <w:szCs w:val="24"/>
              </w:rPr>
              <w:t>Arctia</w:t>
            </w:r>
            <w:proofErr w:type="spellEnd"/>
            <w:r w:rsidR="00C40341">
              <w:rPr>
                <w:rFonts w:ascii="Arial" w:hAnsi="Arial" w:cs="Arial"/>
                <w:sz w:val="24"/>
                <w:szCs w:val="24"/>
              </w:rPr>
              <w:t>-Stufen die gleichnamigen Gestaltungsplatten. Ihre Oberflächen mit den sanft</w:t>
            </w:r>
            <w:r w:rsidR="00CD2FA3">
              <w:rPr>
                <w:rFonts w:ascii="Arial" w:hAnsi="Arial" w:cs="Arial"/>
                <w:sz w:val="24"/>
                <w:szCs w:val="24"/>
              </w:rPr>
              <w:t>en</w:t>
            </w:r>
            <w:r w:rsidR="00C40341">
              <w:rPr>
                <w:rFonts w:ascii="Arial" w:hAnsi="Arial" w:cs="Arial"/>
                <w:sz w:val="24"/>
                <w:szCs w:val="24"/>
              </w:rPr>
              <w:t xml:space="preserve"> Farbtönen</w:t>
            </w:r>
            <w:r w:rsidR="00384108">
              <w:rPr>
                <w:rFonts w:ascii="Arial" w:hAnsi="Arial" w:cs="Arial"/>
                <w:sz w:val="24"/>
                <w:szCs w:val="24"/>
              </w:rPr>
              <w:t xml:space="preserve"> grau-meliert, anthrazit-meliert und beige-meliert passen besonders gut zu moderner und klassisch eleganter Architektur</w:t>
            </w:r>
            <w:r w:rsidR="000673C1">
              <w:rPr>
                <w:rFonts w:ascii="Arial" w:hAnsi="Arial" w:cs="Arial"/>
                <w:sz w:val="24"/>
                <w:szCs w:val="24"/>
              </w:rPr>
              <w:t xml:space="preserve">. </w:t>
            </w:r>
            <w:proofErr w:type="spellStart"/>
            <w:r w:rsidR="000673C1">
              <w:rPr>
                <w:rFonts w:ascii="Arial" w:hAnsi="Arial" w:cs="Arial"/>
                <w:sz w:val="24"/>
                <w:szCs w:val="24"/>
              </w:rPr>
              <w:t>Arctia</w:t>
            </w:r>
            <w:proofErr w:type="spellEnd"/>
            <w:r w:rsidR="000673C1">
              <w:rPr>
                <w:rFonts w:ascii="Arial" w:hAnsi="Arial" w:cs="Arial"/>
                <w:sz w:val="24"/>
                <w:szCs w:val="24"/>
              </w:rPr>
              <w:t>-Stufen</w:t>
            </w:r>
            <w:r w:rsidR="00AE6991">
              <w:rPr>
                <w:rFonts w:ascii="Arial" w:hAnsi="Arial" w:cs="Arial"/>
                <w:sz w:val="24"/>
                <w:szCs w:val="24"/>
              </w:rPr>
              <w:t xml:space="preserve"> sind im Format 80</w:t>
            </w:r>
            <w:r w:rsidR="000C0C68">
              <w:rPr>
                <w:rFonts w:ascii="Arial" w:hAnsi="Arial" w:cs="Arial"/>
                <w:sz w:val="24"/>
                <w:szCs w:val="24"/>
              </w:rPr>
              <w:t> </w:t>
            </w:r>
            <w:r w:rsidR="00AE6991">
              <w:rPr>
                <w:rFonts w:ascii="Arial" w:hAnsi="Arial" w:cs="Arial"/>
                <w:sz w:val="24"/>
                <w:szCs w:val="24"/>
              </w:rPr>
              <w:t>x</w:t>
            </w:r>
            <w:r w:rsidR="000C0C68">
              <w:rPr>
                <w:rFonts w:ascii="Arial" w:hAnsi="Arial" w:cs="Arial"/>
                <w:sz w:val="24"/>
                <w:szCs w:val="24"/>
              </w:rPr>
              <w:t> </w:t>
            </w:r>
            <w:r w:rsidR="00AE6991">
              <w:rPr>
                <w:rFonts w:ascii="Arial" w:hAnsi="Arial" w:cs="Arial"/>
                <w:sz w:val="24"/>
                <w:szCs w:val="24"/>
              </w:rPr>
              <w:t>35</w:t>
            </w:r>
            <w:r w:rsidR="000C0C68">
              <w:rPr>
                <w:rFonts w:ascii="Arial" w:hAnsi="Arial" w:cs="Arial"/>
                <w:sz w:val="24"/>
                <w:szCs w:val="24"/>
              </w:rPr>
              <w:t> </w:t>
            </w:r>
            <w:r w:rsidR="00AE6991">
              <w:rPr>
                <w:rFonts w:ascii="Arial" w:hAnsi="Arial" w:cs="Arial"/>
                <w:sz w:val="24"/>
                <w:szCs w:val="24"/>
              </w:rPr>
              <w:t>x</w:t>
            </w:r>
            <w:r w:rsidR="000C0C68">
              <w:rPr>
                <w:rFonts w:ascii="Arial" w:hAnsi="Arial" w:cs="Arial"/>
                <w:sz w:val="24"/>
                <w:szCs w:val="24"/>
              </w:rPr>
              <w:t> </w:t>
            </w:r>
            <w:r w:rsidR="00AE6991">
              <w:rPr>
                <w:rFonts w:ascii="Arial" w:hAnsi="Arial" w:cs="Arial"/>
                <w:sz w:val="24"/>
                <w:szCs w:val="24"/>
              </w:rPr>
              <w:t xml:space="preserve">15 cm erhältlich. Die </w:t>
            </w:r>
            <w:r w:rsidR="00C41C33">
              <w:rPr>
                <w:rFonts w:ascii="Arial" w:hAnsi="Arial" w:cs="Arial"/>
                <w:sz w:val="24"/>
                <w:szCs w:val="24"/>
              </w:rPr>
              <w:t>Stufen sind hohl mit offener Unterseite und lassen sich durch ihr geringes Eigengewicht</w:t>
            </w:r>
            <w:r w:rsidR="0090002B">
              <w:rPr>
                <w:rFonts w:ascii="Arial" w:hAnsi="Arial" w:cs="Arial"/>
                <w:sz w:val="24"/>
                <w:szCs w:val="24"/>
              </w:rPr>
              <w:t xml:space="preserve"> einfach versetzen. Sie werden bauseits verfüllt.</w:t>
            </w:r>
          </w:p>
          <w:p w14:paraId="15A46083" w14:textId="45AFEE59" w:rsidR="00036D0D" w:rsidRDefault="0090002B" w:rsidP="00A56E7C">
            <w:pPr>
              <w:spacing w:after="180" w:line="360" w:lineRule="exact"/>
              <w:ind w:right="11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Ebenfalls neu sind die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Xera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Betonplus-Stufen</w:t>
            </w:r>
            <w:r w:rsidR="00090BBA">
              <w:rPr>
                <w:rFonts w:ascii="Arial" w:hAnsi="Arial" w:cs="Arial"/>
                <w:sz w:val="24"/>
                <w:szCs w:val="24"/>
              </w:rPr>
              <w:t xml:space="preserve"> in de</w:t>
            </w:r>
            <w:r w:rsidR="0080037C">
              <w:rPr>
                <w:rFonts w:ascii="Arial" w:hAnsi="Arial" w:cs="Arial"/>
                <w:sz w:val="24"/>
                <w:szCs w:val="24"/>
              </w:rPr>
              <w:t>r</w:t>
            </w:r>
            <w:r w:rsidR="00090BBA">
              <w:rPr>
                <w:rFonts w:ascii="Arial" w:hAnsi="Arial" w:cs="Arial"/>
                <w:sz w:val="24"/>
                <w:szCs w:val="24"/>
              </w:rPr>
              <w:t xml:space="preserve"> Abmessung 120</w:t>
            </w:r>
            <w:r w:rsidR="0021104D">
              <w:rPr>
                <w:rFonts w:ascii="Arial" w:hAnsi="Arial" w:cs="Arial"/>
                <w:sz w:val="24"/>
                <w:szCs w:val="24"/>
              </w:rPr>
              <w:t> x 35 x 15 cm</w:t>
            </w:r>
            <w:r w:rsidR="00706C5D">
              <w:rPr>
                <w:rFonts w:ascii="Arial" w:hAnsi="Arial" w:cs="Arial"/>
                <w:sz w:val="24"/>
                <w:szCs w:val="24"/>
              </w:rPr>
              <w:t>. Ihre unregelmäßig leicht strukturierte Oberfläche erinnert an bearbeiteten Naturstein</w:t>
            </w:r>
            <w:r w:rsidR="00492C9A">
              <w:rPr>
                <w:rFonts w:ascii="Arial" w:hAnsi="Arial" w:cs="Arial"/>
                <w:sz w:val="24"/>
                <w:szCs w:val="24"/>
              </w:rPr>
              <w:t xml:space="preserve">. Die beiden Farbstellungen grau-meliert und anthrazit-meliert unterstützen diesen Eindruck. Als Blockstufe mit PU-Schaumfüllung </w:t>
            </w:r>
            <w:r w:rsidR="004B4A3F">
              <w:rPr>
                <w:rFonts w:ascii="Arial" w:hAnsi="Arial" w:cs="Arial"/>
                <w:sz w:val="24"/>
                <w:szCs w:val="24"/>
              </w:rPr>
              <w:t>konzipiert</w:t>
            </w:r>
            <w:r w:rsidR="00E32DF5">
              <w:rPr>
                <w:rFonts w:ascii="Arial" w:hAnsi="Arial" w:cs="Arial"/>
                <w:sz w:val="24"/>
                <w:szCs w:val="24"/>
              </w:rPr>
              <w:t>,</w:t>
            </w:r>
            <w:r w:rsidR="004B4A3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C14A7">
              <w:rPr>
                <w:rFonts w:ascii="Arial" w:hAnsi="Arial" w:cs="Arial"/>
                <w:sz w:val="24"/>
                <w:szCs w:val="24"/>
              </w:rPr>
              <w:t>sind</w:t>
            </w:r>
            <w:r w:rsidR="000408C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0408CC">
              <w:rPr>
                <w:rFonts w:ascii="Arial" w:hAnsi="Arial" w:cs="Arial"/>
                <w:sz w:val="24"/>
                <w:szCs w:val="24"/>
              </w:rPr>
              <w:t>Xera</w:t>
            </w:r>
            <w:proofErr w:type="spellEnd"/>
            <w:r w:rsidR="000408CC">
              <w:rPr>
                <w:rFonts w:ascii="Arial" w:hAnsi="Arial" w:cs="Arial"/>
                <w:sz w:val="24"/>
                <w:szCs w:val="24"/>
              </w:rPr>
              <w:t xml:space="preserve"> Betonplus-Stufen </w:t>
            </w:r>
            <w:r w:rsidR="007C14A7">
              <w:rPr>
                <w:rFonts w:ascii="Arial" w:hAnsi="Arial" w:cs="Arial"/>
                <w:sz w:val="24"/>
                <w:szCs w:val="24"/>
              </w:rPr>
              <w:t>durch ihr</w:t>
            </w:r>
            <w:r w:rsidR="000408CC">
              <w:rPr>
                <w:rFonts w:ascii="Arial" w:hAnsi="Arial" w:cs="Arial"/>
                <w:sz w:val="24"/>
                <w:szCs w:val="24"/>
              </w:rPr>
              <w:t xml:space="preserve"> geringes </w:t>
            </w:r>
            <w:proofErr w:type="gramStart"/>
            <w:r w:rsidR="000408CC">
              <w:rPr>
                <w:rFonts w:ascii="Arial" w:hAnsi="Arial" w:cs="Arial"/>
                <w:sz w:val="24"/>
                <w:szCs w:val="24"/>
              </w:rPr>
              <w:t>Gewicht</w:t>
            </w:r>
            <w:proofErr w:type="gramEnd"/>
            <w:r w:rsidR="000408C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90329">
              <w:rPr>
                <w:rFonts w:ascii="Arial" w:hAnsi="Arial" w:cs="Arial"/>
                <w:sz w:val="24"/>
                <w:szCs w:val="24"/>
              </w:rPr>
              <w:t>ohne großen technischen Aufwand einzubauen</w:t>
            </w:r>
            <w:r w:rsidR="000408C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ED16402" w14:textId="002F9362" w:rsidR="007D7F11" w:rsidRPr="00CE4916" w:rsidRDefault="007D7F11" w:rsidP="00A56E7C">
            <w:pPr>
              <w:spacing w:after="180" w:line="360" w:lineRule="exact"/>
              <w:ind w:right="11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Wie alle anderen Betonplus-Produkte von </w:t>
            </w:r>
            <w:r w:rsidR="00AE6322">
              <w:rPr>
                <w:rFonts w:ascii="Arial" w:hAnsi="Arial" w:cs="Arial"/>
                <w:sz w:val="24"/>
                <w:szCs w:val="24"/>
              </w:rPr>
              <w:t xml:space="preserve">KANN </w:t>
            </w:r>
            <w:r w:rsidR="0025726D">
              <w:rPr>
                <w:rFonts w:ascii="Arial" w:hAnsi="Arial" w:cs="Arial"/>
                <w:sz w:val="24"/>
                <w:szCs w:val="24"/>
              </w:rPr>
              <w:t>überzeugen auch die neuen Stufen durch eine unempfindliche Keramikoberfläche</w:t>
            </w:r>
            <w:r w:rsidR="003B7A35">
              <w:rPr>
                <w:rFonts w:ascii="Arial" w:hAnsi="Arial" w:cs="Arial"/>
                <w:sz w:val="24"/>
                <w:szCs w:val="24"/>
              </w:rPr>
              <w:t xml:space="preserve"> von 2</w:t>
            </w:r>
            <w:r w:rsidR="00672CC6">
              <w:rPr>
                <w:rFonts w:ascii="Arial" w:hAnsi="Arial" w:cs="Arial"/>
                <w:sz w:val="24"/>
                <w:szCs w:val="24"/>
              </w:rPr>
              <w:t xml:space="preserve"> cm </w:t>
            </w:r>
            <w:proofErr w:type="spellStart"/>
            <w:r w:rsidR="00672CC6">
              <w:rPr>
                <w:rFonts w:ascii="Arial" w:hAnsi="Arial" w:cs="Arial"/>
                <w:sz w:val="24"/>
                <w:szCs w:val="24"/>
              </w:rPr>
              <w:t>Dicke</w:t>
            </w:r>
            <w:proofErr w:type="spellEnd"/>
            <w:r w:rsidR="00E10A4C">
              <w:rPr>
                <w:rFonts w:ascii="Arial" w:hAnsi="Arial" w:cs="Arial"/>
                <w:sz w:val="24"/>
                <w:szCs w:val="24"/>
              </w:rPr>
              <w:t xml:space="preserve">, die leicht </w:t>
            </w:r>
            <w:r w:rsidR="00E10A4C">
              <w:rPr>
                <w:rFonts w:ascii="Arial" w:hAnsi="Arial" w:cs="Arial"/>
                <w:sz w:val="24"/>
                <w:szCs w:val="24"/>
              </w:rPr>
              <w:lastRenderedPageBreak/>
              <w:t xml:space="preserve">zu reinigen ist. Schmutz und Algen haben so kaum eine </w:t>
            </w:r>
            <w:r w:rsidR="00EA55EF"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0" locked="0" layoutInCell="1" allowOverlap="1" wp14:anchorId="7519A5E3" wp14:editId="5E82B948">
                  <wp:simplePos x="0" y="0"/>
                  <wp:positionH relativeFrom="column">
                    <wp:posOffset>205740</wp:posOffset>
                  </wp:positionH>
                  <wp:positionV relativeFrom="paragraph">
                    <wp:posOffset>765810</wp:posOffset>
                  </wp:positionV>
                  <wp:extent cx="3479800" cy="2314575"/>
                  <wp:effectExtent l="0" t="0" r="6350" b="9525"/>
                  <wp:wrapTopAndBottom/>
                  <wp:docPr id="6" name="Grafik 6" descr="Ein Bild, das Boden, draußen, Bürgersteig, We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fik 6" descr="Ein Bild, das Boden, draußen, Bürgersteig, Weg enthält.&#10;&#10;Automatisch generierte Beschreibung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79800" cy="2314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10A4C">
              <w:rPr>
                <w:rFonts w:ascii="Arial" w:hAnsi="Arial" w:cs="Arial"/>
                <w:sz w:val="24"/>
                <w:szCs w:val="24"/>
              </w:rPr>
              <w:t>Chance, Treppen und Wege bleiben lange schön</w:t>
            </w:r>
            <w:r w:rsidR="00FA5EC0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7B15052" w14:textId="26022626" w:rsidR="00922C16" w:rsidRDefault="00922C16" w:rsidP="00534D6F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FCD1135" w14:textId="3B7E3B13" w:rsidR="00973FAA" w:rsidRDefault="00FB4A1E" w:rsidP="00534D6F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383AE296" wp14:editId="3BD7FE25">
                  <wp:simplePos x="0" y="0"/>
                  <wp:positionH relativeFrom="column">
                    <wp:posOffset>786130</wp:posOffset>
                  </wp:positionH>
                  <wp:positionV relativeFrom="paragraph">
                    <wp:posOffset>962660</wp:posOffset>
                  </wp:positionV>
                  <wp:extent cx="2204085" cy="3324225"/>
                  <wp:effectExtent l="0" t="0" r="5715" b="9525"/>
                  <wp:wrapTopAndBottom/>
                  <wp:docPr id="8" name="Grafik 8" descr="Ein Bild, das draußen, Himmel, Boden, We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fik 8" descr="Ein Bild, das draußen, Himmel, Boden, Weg enthält.&#10;&#10;Automatisch generierte Beschreibung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4085" cy="3324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 w:rsidR="00627C31">
              <w:rPr>
                <w:rFonts w:ascii="Arial" w:hAnsi="Arial" w:cs="Arial"/>
                <w:sz w:val="24"/>
                <w:szCs w:val="24"/>
              </w:rPr>
              <w:t>Arctia</w:t>
            </w:r>
            <w:proofErr w:type="spellEnd"/>
            <w:r w:rsidR="00627C31">
              <w:rPr>
                <w:rFonts w:ascii="Arial" w:hAnsi="Arial" w:cs="Arial"/>
                <w:sz w:val="24"/>
                <w:szCs w:val="24"/>
              </w:rPr>
              <w:t>-Stufen passen mit</w:t>
            </w:r>
            <w:r w:rsidR="00280000">
              <w:rPr>
                <w:rFonts w:ascii="Arial" w:hAnsi="Arial" w:cs="Arial"/>
                <w:sz w:val="24"/>
                <w:szCs w:val="24"/>
              </w:rPr>
              <w:t xml:space="preserve"> den</w:t>
            </w:r>
            <w:r w:rsidR="00627C31">
              <w:rPr>
                <w:rFonts w:ascii="Arial" w:hAnsi="Arial" w:cs="Arial"/>
                <w:sz w:val="24"/>
                <w:szCs w:val="24"/>
              </w:rPr>
              <w:t xml:space="preserve"> sanft melierten Farbtönen in grau-meliert, anthrazit-meliert und beige-meliert gut zu moderner und klassisch eleganter Architektur. </w:t>
            </w:r>
          </w:p>
          <w:p w14:paraId="5D656BE3" w14:textId="3C53014A" w:rsidR="00EA2541" w:rsidRDefault="00EA2541" w:rsidP="00534D6F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4E55B10D" w14:textId="133CB518" w:rsidR="00922C16" w:rsidRDefault="00EA2541" w:rsidP="00FD2E00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Xera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Betonplus-Stufen in den Abmessungen 120 x 35 x 15 cm</w:t>
            </w:r>
            <w:r w:rsidR="009A3CD2">
              <w:rPr>
                <w:rFonts w:ascii="Arial" w:hAnsi="Arial" w:cs="Arial"/>
                <w:sz w:val="24"/>
                <w:szCs w:val="24"/>
              </w:rPr>
              <w:t xml:space="preserve"> erinnern mit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A3CD2">
              <w:rPr>
                <w:rFonts w:ascii="Arial" w:hAnsi="Arial" w:cs="Arial"/>
                <w:sz w:val="24"/>
                <w:szCs w:val="24"/>
              </w:rPr>
              <w:t>ihrer</w:t>
            </w:r>
            <w:r>
              <w:rPr>
                <w:rFonts w:ascii="Arial" w:hAnsi="Arial" w:cs="Arial"/>
                <w:sz w:val="24"/>
                <w:szCs w:val="24"/>
              </w:rPr>
              <w:t xml:space="preserve"> unregelmäßig leicht strukturierte</w:t>
            </w:r>
            <w:r w:rsidR="009A3CD2">
              <w:rPr>
                <w:rFonts w:ascii="Arial" w:hAnsi="Arial" w:cs="Arial"/>
                <w:sz w:val="24"/>
                <w:szCs w:val="24"/>
              </w:rPr>
              <w:t>n</w:t>
            </w:r>
            <w:r>
              <w:rPr>
                <w:rFonts w:ascii="Arial" w:hAnsi="Arial" w:cs="Arial"/>
                <w:sz w:val="24"/>
                <w:szCs w:val="24"/>
              </w:rPr>
              <w:t xml:space="preserve"> Oberfläche an bearbeiteten Naturstein. </w:t>
            </w:r>
          </w:p>
          <w:p w14:paraId="3CD395A1" w14:textId="77777777" w:rsidR="00176547" w:rsidRPr="00534D6F" w:rsidRDefault="0044377B" w:rsidP="00534D6F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4377B">
              <w:rPr>
                <w:rFonts w:ascii="Arial" w:hAnsi="Arial" w:cs="Arial"/>
                <w:b/>
                <w:bCs/>
                <w:sz w:val="24"/>
                <w:szCs w:val="24"/>
              </w:rPr>
              <w:t>Fotos: KANN, Bendor</w:t>
            </w:r>
            <w:r w:rsidR="009849EC">
              <w:rPr>
                <w:rFonts w:ascii="Arial" w:hAnsi="Arial" w:cs="Arial"/>
                <w:b/>
                <w:bCs/>
                <w:sz w:val="24"/>
                <w:szCs w:val="24"/>
              </w:rPr>
              <w:t>f</w:t>
            </w:r>
          </w:p>
          <w:p w14:paraId="1C20059A" w14:textId="77777777" w:rsidR="00141D13" w:rsidRPr="002F6E21" w:rsidRDefault="00683CDB" w:rsidP="002F6E21">
            <w:pPr>
              <w:pStyle w:val="Textkrper"/>
              <w:spacing w:line="360" w:lineRule="exact"/>
              <w:rPr>
                <w:rFonts w:ascii="Arial" w:hAnsi="Arial" w:cs="Arial"/>
                <w:color w:val="0000FF"/>
                <w:sz w:val="24"/>
                <w:szCs w:val="24"/>
              </w:rPr>
            </w:pPr>
            <w:r w:rsidRPr="00FE1500">
              <w:rPr>
                <w:rFonts w:ascii="Arial" w:hAnsi="Arial" w:cs="Arial"/>
                <w:color w:val="0000FF"/>
                <w:sz w:val="24"/>
                <w:szCs w:val="24"/>
              </w:rPr>
              <w:lastRenderedPageBreak/>
              <w:t>Die KANN Gruppe zählt zu den führenden Herstellern von Betonprodukten in Deutschland. Ihre Angebotspalette erstreckt sich von Rohstoffen über Transportbeton</w:t>
            </w:r>
            <w:r w:rsidR="00D6526A">
              <w:rPr>
                <w:rFonts w:ascii="Arial" w:hAnsi="Arial" w:cs="Arial"/>
                <w:color w:val="0000FF"/>
                <w:sz w:val="24"/>
                <w:szCs w:val="24"/>
              </w:rPr>
              <w:t xml:space="preserve"> und</w:t>
            </w:r>
            <w:r w:rsidRPr="00FE1500">
              <w:rPr>
                <w:rFonts w:ascii="Arial" w:hAnsi="Arial" w:cs="Arial"/>
                <w:color w:val="0000FF"/>
                <w:sz w:val="24"/>
                <w:szCs w:val="24"/>
              </w:rPr>
              <w:t xml:space="preserve"> Logistikdienstleistungen bis hin zu Produkten für den Straßen-, Garten- und Landschaftsbau. Bundesweit betreibt die KANN Gruppe mit ihren Tochtergesellschaften heute mehr als 60 Produktionsstandorte, an denen 1.200 Mitarbeiter beschäftigt sind.</w:t>
            </w:r>
          </w:p>
        </w:tc>
      </w:tr>
      <w:tr w:rsidR="00786D41" w14:paraId="73D57144" w14:textId="77777777" w:rsidTr="00D365DD">
        <w:trPr>
          <w:trHeight w:val="362"/>
        </w:trPr>
        <w:tc>
          <w:tcPr>
            <w:tcW w:w="3047" w:type="dxa"/>
            <w:vMerge/>
            <w:vAlign w:val="center"/>
          </w:tcPr>
          <w:p w14:paraId="3B1F1189" w14:textId="77777777" w:rsidR="00786D41" w:rsidRDefault="00786D41" w:rsidP="00385360">
            <w:pPr>
              <w:rPr>
                <w:color w:val="808080"/>
              </w:rPr>
            </w:pPr>
          </w:p>
        </w:tc>
        <w:tc>
          <w:tcPr>
            <w:tcW w:w="6521" w:type="dxa"/>
            <w:vMerge/>
          </w:tcPr>
          <w:p w14:paraId="31F08971" w14:textId="77777777" w:rsidR="00786D41" w:rsidRDefault="00786D41">
            <w:pPr>
              <w:jc w:val="both"/>
              <w:rPr>
                <w:sz w:val="26"/>
              </w:rPr>
            </w:pPr>
          </w:p>
        </w:tc>
      </w:tr>
      <w:tr w:rsidR="00786D41" w14:paraId="273F7399" w14:textId="77777777" w:rsidTr="00D365DD">
        <w:trPr>
          <w:trHeight w:val="304"/>
        </w:trPr>
        <w:tc>
          <w:tcPr>
            <w:tcW w:w="3047" w:type="dxa"/>
            <w:vMerge/>
            <w:vAlign w:val="center"/>
          </w:tcPr>
          <w:p w14:paraId="5E6726E7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</w:rPr>
            </w:pPr>
          </w:p>
        </w:tc>
        <w:tc>
          <w:tcPr>
            <w:tcW w:w="6521" w:type="dxa"/>
            <w:vMerge/>
          </w:tcPr>
          <w:p w14:paraId="364C46A8" w14:textId="77777777" w:rsidR="00786D41" w:rsidRDefault="00786D41">
            <w:pPr>
              <w:jc w:val="both"/>
              <w:rPr>
                <w:sz w:val="26"/>
              </w:rPr>
            </w:pPr>
          </w:p>
        </w:tc>
      </w:tr>
      <w:tr w:rsidR="00786D41" w14:paraId="3D746882" w14:textId="77777777" w:rsidTr="00D365DD">
        <w:trPr>
          <w:trHeight w:val="304"/>
        </w:trPr>
        <w:tc>
          <w:tcPr>
            <w:tcW w:w="3047" w:type="dxa"/>
            <w:vMerge/>
            <w:vAlign w:val="center"/>
          </w:tcPr>
          <w:p w14:paraId="484282E2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3AA3EAD3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4F74DF66" w14:textId="77777777" w:rsidTr="00D365DD">
        <w:trPr>
          <w:trHeight w:val="295"/>
        </w:trPr>
        <w:tc>
          <w:tcPr>
            <w:tcW w:w="3047" w:type="dxa"/>
            <w:vMerge/>
            <w:vAlign w:val="center"/>
          </w:tcPr>
          <w:p w14:paraId="35DA247C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0CB67A0C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77BB397A" w14:textId="77777777" w:rsidTr="00D365DD">
        <w:trPr>
          <w:trHeight w:val="304"/>
        </w:trPr>
        <w:tc>
          <w:tcPr>
            <w:tcW w:w="3047" w:type="dxa"/>
            <w:vMerge/>
            <w:vAlign w:val="center"/>
          </w:tcPr>
          <w:p w14:paraId="51AB1901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2BEB2A1C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6A934219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6498FE32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5C5CAE30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3BD96C38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2E5BB10B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0EA3C56C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010559E2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1F196BB9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2D4667B5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4386310A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4555DF62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0A6799DC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4211F407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0E14153E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337F9F60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05A2528C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45CB7554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2960E79E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6CC79905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3F45768A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66E15004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4BE93EDE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4046406A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6221F60D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4D74775D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4E1DA4F0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624D604E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2FF49A2B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0813FB43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019AEFF7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77D44DEF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55CB2961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6DFF57B3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349A533B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26BEB6D9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7D796165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6D06E496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1F77DBDF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543AC0E5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5AE32151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3C7C2EB3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03186B90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1618670B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56820E7F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56730875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146F6CFB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4135D21C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48CA5017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745D45FE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11B49EDF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593F81A4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15C0AB9A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3953242D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459F9269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6BD5CAF3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1B83E42D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2DD552CA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41217F8A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03D7B5A1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055FA3F4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68548F26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3D2697F1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0C9FC4FB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787EB749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0F0486F7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3BBA6342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6F06423E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304A6355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30D17871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4401FCFE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5E283165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46FBC6AF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1B1996B6" w14:textId="77777777" w:rsidTr="00D365DD">
        <w:trPr>
          <w:trHeight w:val="304"/>
        </w:trPr>
        <w:tc>
          <w:tcPr>
            <w:tcW w:w="3047" w:type="dxa"/>
            <w:vMerge/>
            <w:vAlign w:val="center"/>
          </w:tcPr>
          <w:p w14:paraId="1B5378D0" w14:textId="77777777" w:rsidR="00786D41" w:rsidRPr="00F72DAF" w:rsidRDefault="00786D41" w:rsidP="00385360">
            <w:pPr>
              <w:rPr>
                <w:rFonts w:ascii="Arial" w:hAnsi="Arial" w:cs="Arial"/>
                <w:color w:val="808080"/>
                <w:sz w:val="16"/>
              </w:rPr>
            </w:pPr>
          </w:p>
        </w:tc>
        <w:tc>
          <w:tcPr>
            <w:tcW w:w="6521" w:type="dxa"/>
            <w:vMerge/>
          </w:tcPr>
          <w:p w14:paraId="6C4E838D" w14:textId="77777777" w:rsidR="00786D41" w:rsidRDefault="00786D41">
            <w:pPr>
              <w:jc w:val="both"/>
              <w:rPr>
                <w:sz w:val="26"/>
              </w:rPr>
            </w:pPr>
          </w:p>
        </w:tc>
      </w:tr>
      <w:tr w:rsidR="00786D41" w14:paraId="35BB6C60" w14:textId="77777777" w:rsidTr="00D365DD">
        <w:trPr>
          <w:trHeight w:val="304"/>
        </w:trPr>
        <w:tc>
          <w:tcPr>
            <w:tcW w:w="3047" w:type="dxa"/>
            <w:vMerge/>
            <w:vAlign w:val="center"/>
          </w:tcPr>
          <w:p w14:paraId="3FB7798B" w14:textId="77777777" w:rsidR="00786D41" w:rsidRPr="00F72DAF" w:rsidRDefault="00786D41" w:rsidP="00385360">
            <w:pPr>
              <w:rPr>
                <w:rFonts w:ascii="Arial" w:hAnsi="Arial" w:cs="Arial"/>
                <w:color w:val="808080"/>
                <w:sz w:val="16"/>
              </w:rPr>
            </w:pPr>
          </w:p>
        </w:tc>
        <w:tc>
          <w:tcPr>
            <w:tcW w:w="6521" w:type="dxa"/>
            <w:vMerge/>
          </w:tcPr>
          <w:p w14:paraId="7CBE9086" w14:textId="77777777" w:rsidR="00786D41" w:rsidRDefault="00786D41">
            <w:pPr>
              <w:jc w:val="both"/>
              <w:rPr>
                <w:sz w:val="26"/>
              </w:rPr>
            </w:pPr>
          </w:p>
        </w:tc>
      </w:tr>
      <w:tr w:rsidR="00786D41" w14:paraId="40028255" w14:textId="77777777" w:rsidTr="00D365DD">
        <w:trPr>
          <w:trHeight w:val="295"/>
        </w:trPr>
        <w:tc>
          <w:tcPr>
            <w:tcW w:w="3047" w:type="dxa"/>
            <w:vMerge/>
            <w:vAlign w:val="center"/>
          </w:tcPr>
          <w:p w14:paraId="723976EA" w14:textId="77777777" w:rsidR="00786D41" w:rsidRPr="00F72DAF" w:rsidRDefault="00786D41" w:rsidP="00385360">
            <w:pPr>
              <w:rPr>
                <w:rFonts w:ascii="Arial" w:hAnsi="Arial" w:cs="Arial"/>
                <w:color w:val="808080"/>
                <w:sz w:val="16"/>
              </w:rPr>
            </w:pPr>
          </w:p>
        </w:tc>
        <w:tc>
          <w:tcPr>
            <w:tcW w:w="6521" w:type="dxa"/>
            <w:vMerge/>
          </w:tcPr>
          <w:p w14:paraId="2193D942" w14:textId="77777777" w:rsidR="00786D41" w:rsidRDefault="00786D41">
            <w:pPr>
              <w:jc w:val="both"/>
              <w:rPr>
                <w:sz w:val="26"/>
              </w:rPr>
            </w:pPr>
          </w:p>
        </w:tc>
      </w:tr>
      <w:tr w:rsidR="00786D41" w:rsidRPr="00A255A9" w14:paraId="119B7514" w14:textId="77777777" w:rsidTr="00D365DD">
        <w:trPr>
          <w:trHeight w:val="362"/>
        </w:trPr>
        <w:tc>
          <w:tcPr>
            <w:tcW w:w="3047" w:type="dxa"/>
            <w:vMerge/>
            <w:vAlign w:val="center"/>
          </w:tcPr>
          <w:p w14:paraId="3B4ECA0D" w14:textId="77777777" w:rsidR="00786D41" w:rsidRPr="00F72DAF" w:rsidRDefault="00786D41" w:rsidP="00385360">
            <w:pPr>
              <w:rPr>
                <w:rFonts w:ascii="Arial" w:hAnsi="Arial" w:cs="Arial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58AA2006" w14:textId="77777777" w:rsidR="00786D41" w:rsidRPr="00A255A9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101D0CAE" w14:textId="77777777" w:rsidTr="00D365DD">
        <w:trPr>
          <w:trHeight w:val="362"/>
        </w:trPr>
        <w:tc>
          <w:tcPr>
            <w:tcW w:w="3047" w:type="dxa"/>
            <w:vMerge/>
            <w:vAlign w:val="center"/>
          </w:tcPr>
          <w:p w14:paraId="13E72D27" w14:textId="77777777" w:rsidR="00786D41" w:rsidRPr="00F72DAF" w:rsidRDefault="00786D41" w:rsidP="00385360">
            <w:pPr>
              <w:rPr>
                <w:rFonts w:ascii="Arial" w:hAnsi="Arial" w:cs="Arial"/>
                <w:color w:val="808080"/>
                <w:sz w:val="16"/>
              </w:rPr>
            </w:pPr>
          </w:p>
        </w:tc>
        <w:tc>
          <w:tcPr>
            <w:tcW w:w="6521" w:type="dxa"/>
            <w:vMerge/>
          </w:tcPr>
          <w:p w14:paraId="26BBDD14" w14:textId="77777777" w:rsidR="00786D41" w:rsidRDefault="00786D41">
            <w:pPr>
              <w:jc w:val="both"/>
              <w:rPr>
                <w:sz w:val="26"/>
              </w:rPr>
            </w:pPr>
          </w:p>
        </w:tc>
      </w:tr>
    </w:tbl>
    <w:p w14:paraId="457C1C78" w14:textId="77777777" w:rsidR="00385360" w:rsidRDefault="00385360" w:rsidP="00A76CB1">
      <w:pPr>
        <w:ind w:right="-569"/>
        <w:rPr>
          <w:color w:val="808080"/>
          <w:sz w:val="16"/>
        </w:rPr>
      </w:pPr>
    </w:p>
    <w:sectPr w:rsidR="00385360" w:rsidSect="002264FA">
      <w:headerReference w:type="first" r:id="rId25"/>
      <w:pgSz w:w="11906" w:h="16838" w:code="9"/>
      <w:pgMar w:top="1418" w:right="1418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66D2FC" w14:textId="77777777" w:rsidR="004E7A3E" w:rsidRDefault="004E7A3E">
      <w:r>
        <w:separator/>
      </w:r>
    </w:p>
  </w:endnote>
  <w:endnote w:type="continuationSeparator" w:id="0">
    <w:p w14:paraId="03018216" w14:textId="77777777" w:rsidR="004E7A3E" w:rsidRDefault="004E7A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5FF21B" w14:textId="77777777" w:rsidR="004E7A3E" w:rsidRDefault="004E7A3E">
      <w:r>
        <w:separator/>
      </w:r>
    </w:p>
  </w:footnote>
  <w:footnote w:type="continuationSeparator" w:id="0">
    <w:p w14:paraId="4AAA54F1" w14:textId="77777777" w:rsidR="004E7A3E" w:rsidRDefault="004E7A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36424" w14:textId="77777777" w:rsidR="009B7631" w:rsidRPr="009E5AD0" w:rsidRDefault="007722D3" w:rsidP="009E5AD0">
    <w:pPr>
      <w:pStyle w:val="Kopfzeile"/>
      <w:jc w:val="right"/>
    </w:pPr>
    <w:r>
      <w:rPr>
        <w:noProof/>
      </w:rPr>
      <w:drawing>
        <wp:inline distT="0" distB="0" distL="0" distR="0" wp14:anchorId="19F0214C" wp14:editId="03DA3E46">
          <wp:extent cx="1123950" cy="542925"/>
          <wp:effectExtent l="0" t="0" r="0" b="0"/>
          <wp:docPr id="9" name="Bild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9F3"/>
    <w:rsid w:val="00001B21"/>
    <w:rsid w:val="00003521"/>
    <w:rsid w:val="00007215"/>
    <w:rsid w:val="00007BEB"/>
    <w:rsid w:val="00013C8D"/>
    <w:rsid w:val="00023A13"/>
    <w:rsid w:val="0002698E"/>
    <w:rsid w:val="000277FA"/>
    <w:rsid w:val="0003166A"/>
    <w:rsid w:val="000327D4"/>
    <w:rsid w:val="00034644"/>
    <w:rsid w:val="00035A83"/>
    <w:rsid w:val="00036D0D"/>
    <w:rsid w:val="000408CC"/>
    <w:rsid w:val="00061DDE"/>
    <w:rsid w:val="00063B30"/>
    <w:rsid w:val="00066BC1"/>
    <w:rsid w:val="000673C1"/>
    <w:rsid w:val="00070FC6"/>
    <w:rsid w:val="00071948"/>
    <w:rsid w:val="00075F85"/>
    <w:rsid w:val="00081BAA"/>
    <w:rsid w:val="00090BBA"/>
    <w:rsid w:val="000910F4"/>
    <w:rsid w:val="000912E7"/>
    <w:rsid w:val="00094DD0"/>
    <w:rsid w:val="0009599F"/>
    <w:rsid w:val="00096034"/>
    <w:rsid w:val="00096E2B"/>
    <w:rsid w:val="000B01AD"/>
    <w:rsid w:val="000B49F7"/>
    <w:rsid w:val="000B5990"/>
    <w:rsid w:val="000B7327"/>
    <w:rsid w:val="000C0C68"/>
    <w:rsid w:val="000C580E"/>
    <w:rsid w:val="000D473C"/>
    <w:rsid w:val="000D7091"/>
    <w:rsid w:val="000D739E"/>
    <w:rsid w:val="000D77FA"/>
    <w:rsid w:val="000E1D67"/>
    <w:rsid w:val="000E218C"/>
    <w:rsid w:val="000E326D"/>
    <w:rsid w:val="000E39D2"/>
    <w:rsid w:val="000E646A"/>
    <w:rsid w:val="000F1802"/>
    <w:rsid w:val="000F1FEA"/>
    <w:rsid w:val="000F42D3"/>
    <w:rsid w:val="00100889"/>
    <w:rsid w:val="001026A8"/>
    <w:rsid w:val="00114758"/>
    <w:rsid w:val="001164F6"/>
    <w:rsid w:val="001177CA"/>
    <w:rsid w:val="00117E0A"/>
    <w:rsid w:val="00121699"/>
    <w:rsid w:val="0012444A"/>
    <w:rsid w:val="00126485"/>
    <w:rsid w:val="0012728D"/>
    <w:rsid w:val="00127495"/>
    <w:rsid w:val="001323EB"/>
    <w:rsid w:val="00132A79"/>
    <w:rsid w:val="001347E2"/>
    <w:rsid w:val="001364C0"/>
    <w:rsid w:val="00140427"/>
    <w:rsid w:val="00141D13"/>
    <w:rsid w:val="00144C07"/>
    <w:rsid w:val="00147EA1"/>
    <w:rsid w:val="001531D5"/>
    <w:rsid w:val="001606BA"/>
    <w:rsid w:val="00161A04"/>
    <w:rsid w:val="001641A4"/>
    <w:rsid w:val="00167B19"/>
    <w:rsid w:val="00171596"/>
    <w:rsid w:val="001718AC"/>
    <w:rsid w:val="001759EA"/>
    <w:rsid w:val="00176547"/>
    <w:rsid w:val="00182F11"/>
    <w:rsid w:val="00183661"/>
    <w:rsid w:val="00187376"/>
    <w:rsid w:val="00193B1E"/>
    <w:rsid w:val="001A151F"/>
    <w:rsid w:val="001A5B50"/>
    <w:rsid w:val="001A75EE"/>
    <w:rsid w:val="001B1DA3"/>
    <w:rsid w:val="001C2361"/>
    <w:rsid w:val="001C7147"/>
    <w:rsid w:val="001C7210"/>
    <w:rsid w:val="001D1C0F"/>
    <w:rsid w:val="001D22DF"/>
    <w:rsid w:val="001D3AA0"/>
    <w:rsid w:val="001D663F"/>
    <w:rsid w:val="001D7C63"/>
    <w:rsid w:val="001E0DAD"/>
    <w:rsid w:val="001E32A7"/>
    <w:rsid w:val="001E3D9D"/>
    <w:rsid w:val="001E55C7"/>
    <w:rsid w:val="001F11B3"/>
    <w:rsid w:val="001F1931"/>
    <w:rsid w:val="001F321D"/>
    <w:rsid w:val="002043E4"/>
    <w:rsid w:val="0021051B"/>
    <w:rsid w:val="0021104D"/>
    <w:rsid w:val="002125EF"/>
    <w:rsid w:val="00213D5B"/>
    <w:rsid w:val="00214F0F"/>
    <w:rsid w:val="0021575E"/>
    <w:rsid w:val="00215D0E"/>
    <w:rsid w:val="002162E7"/>
    <w:rsid w:val="00220AD0"/>
    <w:rsid w:val="00220B1F"/>
    <w:rsid w:val="002212FC"/>
    <w:rsid w:val="0022321C"/>
    <w:rsid w:val="0022408F"/>
    <w:rsid w:val="002254C4"/>
    <w:rsid w:val="002257FB"/>
    <w:rsid w:val="002264FA"/>
    <w:rsid w:val="00230875"/>
    <w:rsid w:val="0023633B"/>
    <w:rsid w:val="00240671"/>
    <w:rsid w:val="00245772"/>
    <w:rsid w:val="00245C04"/>
    <w:rsid w:val="002532F7"/>
    <w:rsid w:val="0025726D"/>
    <w:rsid w:val="00265439"/>
    <w:rsid w:val="00265C25"/>
    <w:rsid w:val="00271B86"/>
    <w:rsid w:val="002724D8"/>
    <w:rsid w:val="00280000"/>
    <w:rsid w:val="002848B8"/>
    <w:rsid w:val="00284BE3"/>
    <w:rsid w:val="00285A4A"/>
    <w:rsid w:val="00287C56"/>
    <w:rsid w:val="002923F1"/>
    <w:rsid w:val="002A75D9"/>
    <w:rsid w:val="002A7E29"/>
    <w:rsid w:val="002B3EA7"/>
    <w:rsid w:val="002B574A"/>
    <w:rsid w:val="002C21A0"/>
    <w:rsid w:val="002C37A1"/>
    <w:rsid w:val="002C64BE"/>
    <w:rsid w:val="002D2CB2"/>
    <w:rsid w:val="002D5DEE"/>
    <w:rsid w:val="002D60F2"/>
    <w:rsid w:val="002E174B"/>
    <w:rsid w:val="002E39A5"/>
    <w:rsid w:val="002F15E7"/>
    <w:rsid w:val="002F312C"/>
    <w:rsid w:val="002F314D"/>
    <w:rsid w:val="002F50CA"/>
    <w:rsid w:val="002F5FEC"/>
    <w:rsid w:val="002F63A1"/>
    <w:rsid w:val="002F6E21"/>
    <w:rsid w:val="00300F85"/>
    <w:rsid w:val="00302870"/>
    <w:rsid w:val="003053A8"/>
    <w:rsid w:val="00306DA3"/>
    <w:rsid w:val="00312232"/>
    <w:rsid w:val="003124E4"/>
    <w:rsid w:val="0031343C"/>
    <w:rsid w:val="00313B15"/>
    <w:rsid w:val="00317151"/>
    <w:rsid w:val="0033503C"/>
    <w:rsid w:val="00335896"/>
    <w:rsid w:val="00354C64"/>
    <w:rsid w:val="0035507C"/>
    <w:rsid w:val="003602AF"/>
    <w:rsid w:val="00370899"/>
    <w:rsid w:val="00372140"/>
    <w:rsid w:val="00376D50"/>
    <w:rsid w:val="0038395E"/>
    <w:rsid w:val="00383FE2"/>
    <w:rsid w:val="00384108"/>
    <w:rsid w:val="00384B14"/>
    <w:rsid w:val="00385360"/>
    <w:rsid w:val="00385EB5"/>
    <w:rsid w:val="00386479"/>
    <w:rsid w:val="00390CE7"/>
    <w:rsid w:val="003919A0"/>
    <w:rsid w:val="003979CD"/>
    <w:rsid w:val="003A3EFB"/>
    <w:rsid w:val="003A5407"/>
    <w:rsid w:val="003A71DB"/>
    <w:rsid w:val="003B4EC6"/>
    <w:rsid w:val="003B7796"/>
    <w:rsid w:val="003B7A35"/>
    <w:rsid w:val="003E2E46"/>
    <w:rsid w:val="003E3724"/>
    <w:rsid w:val="003E37F9"/>
    <w:rsid w:val="003E79F2"/>
    <w:rsid w:val="00400370"/>
    <w:rsid w:val="004040EA"/>
    <w:rsid w:val="004052FB"/>
    <w:rsid w:val="00405B0F"/>
    <w:rsid w:val="00406DC1"/>
    <w:rsid w:val="004071B8"/>
    <w:rsid w:val="00410645"/>
    <w:rsid w:val="00410BD3"/>
    <w:rsid w:val="004131EF"/>
    <w:rsid w:val="00420483"/>
    <w:rsid w:val="00423CE3"/>
    <w:rsid w:val="00424E66"/>
    <w:rsid w:val="00433A27"/>
    <w:rsid w:val="00437214"/>
    <w:rsid w:val="00442CED"/>
    <w:rsid w:val="0044377B"/>
    <w:rsid w:val="00445D26"/>
    <w:rsid w:val="0045094D"/>
    <w:rsid w:val="00453E53"/>
    <w:rsid w:val="00456492"/>
    <w:rsid w:val="00456810"/>
    <w:rsid w:val="004570C0"/>
    <w:rsid w:val="00462C35"/>
    <w:rsid w:val="00472B19"/>
    <w:rsid w:val="00474476"/>
    <w:rsid w:val="00474777"/>
    <w:rsid w:val="0047622D"/>
    <w:rsid w:val="004774C0"/>
    <w:rsid w:val="0048219F"/>
    <w:rsid w:val="004846C5"/>
    <w:rsid w:val="00484A0C"/>
    <w:rsid w:val="00485DC1"/>
    <w:rsid w:val="00486E77"/>
    <w:rsid w:val="00487BB7"/>
    <w:rsid w:val="00490F3D"/>
    <w:rsid w:val="00492648"/>
    <w:rsid w:val="00492C9A"/>
    <w:rsid w:val="00495DC8"/>
    <w:rsid w:val="004969DD"/>
    <w:rsid w:val="004A000F"/>
    <w:rsid w:val="004A2754"/>
    <w:rsid w:val="004A3DC1"/>
    <w:rsid w:val="004A51B6"/>
    <w:rsid w:val="004B4A3F"/>
    <w:rsid w:val="004B60C1"/>
    <w:rsid w:val="004B7596"/>
    <w:rsid w:val="004C35AB"/>
    <w:rsid w:val="004C458F"/>
    <w:rsid w:val="004C64AB"/>
    <w:rsid w:val="004D0B6C"/>
    <w:rsid w:val="004D0F9F"/>
    <w:rsid w:val="004D3F65"/>
    <w:rsid w:val="004E0C5E"/>
    <w:rsid w:val="004E1282"/>
    <w:rsid w:val="004E1611"/>
    <w:rsid w:val="004E445A"/>
    <w:rsid w:val="004E51D8"/>
    <w:rsid w:val="004E603E"/>
    <w:rsid w:val="004E7A3E"/>
    <w:rsid w:val="004F5572"/>
    <w:rsid w:val="004F7C47"/>
    <w:rsid w:val="00500225"/>
    <w:rsid w:val="005039B8"/>
    <w:rsid w:val="00507ECF"/>
    <w:rsid w:val="005249AF"/>
    <w:rsid w:val="00526CE4"/>
    <w:rsid w:val="00527061"/>
    <w:rsid w:val="0053413E"/>
    <w:rsid w:val="00534472"/>
    <w:rsid w:val="00534AB8"/>
    <w:rsid w:val="00534D6F"/>
    <w:rsid w:val="00544F14"/>
    <w:rsid w:val="005458B8"/>
    <w:rsid w:val="00546D2E"/>
    <w:rsid w:val="005531A8"/>
    <w:rsid w:val="00556EEB"/>
    <w:rsid w:val="0056773B"/>
    <w:rsid w:val="00573009"/>
    <w:rsid w:val="00573E19"/>
    <w:rsid w:val="00580475"/>
    <w:rsid w:val="00580C3A"/>
    <w:rsid w:val="00583C17"/>
    <w:rsid w:val="00587FB8"/>
    <w:rsid w:val="0059473F"/>
    <w:rsid w:val="00596CD2"/>
    <w:rsid w:val="005B0771"/>
    <w:rsid w:val="005B0C68"/>
    <w:rsid w:val="005B22A2"/>
    <w:rsid w:val="005B3E7E"/>
    <w:rsid w:val="005B3F46"/>
    <w:rsid w:val="005B6FDA"/>
    <w:rsid w:val="005B790C"/>
    <w:rsid w:val="005C2453"/>
    <w:rsid w:val="005C65D9"/>
    <w:rsid w:val="005C7D57"/>
    <w:rsid w:val="005E215F"/>
    <w:rsid w:val="005E3A98"/>
    <w:rsid w:val="005E64F7"/>
    <w:rsid w:val="005F5011"/>
    <w:rsid w:val="005F6643"/>
    <w:rsid w:val="00600CCF"/>
    <w:rsid w:val="00601295"/>
    <w:rsid w:val="00627C31"/>
    <w:rsid w:val="00627E0A"/>
    <w:rsid w:val="00632960"/>
    <w:rsid w:val="00634CFA"/>
    <w:rsid w:val="00635B1A"/>
    <w:rsid w:val="00641F74"/>
    <w:rsid w:val="0064390B"/>
    <w:rsid w:val="00645059"/>
    <w:rsid w:val="00650E73"/>
    <w:rsid w:val="006548A4"/>
    <w:rsid w:val="006560F1"/>
    <w:rsid w:val="0065791A"/>
    <w:rsid w:val="00664479"/>
    <w:rsid w:val="00672CC6"/>
    <w:rsid w:val="006804D6"/>
    <w:rsid w:val="0068136F"/>
    <w:rsid w:val="00683CDB"/>
    <w:rsid w:val="00694955"/>
    <w:rsid w:val="006A24EC"/>
    <w:rsid w:val="006B2B76"/>
    <w:rsid w:val="006B5E5B"/>
    <w:rsid w:val="006C40EC"/>
    <w:rsid w:val="006C5D12"/>
    <w:rsid w:val="006C6279"/>
    <w:rsid w:val="006C76F8"/>
    <w:rsid w:val="006D1833"/>
    <w:rsid w:val="006F0EF6"/>
    <w:rsid w:val="006F2679"/>
    <w:rsid w:val="007001D0"/>
    <w:rsid w:val="00706C5D"/>
    <w:rsid w:val="00712AD2"/>
    <w:rsid w:val="00720134"/>
    <w:rsid w:val="00721270"/>
    <w:rsid w:val="0072375F"/>
    <w:rsid w:val="007256A7"/>
    <w:rsid w:val="00731C07"/>
    <w:rsid w:val="00736263"/>
    <w:rsid w:val="00741DF0"/>
    <w:rsid w:val="00741E48"/>
    <w:rsid w:val="007422A9"/>
    <w:rsid w:val="00751976"/>
    <w:rsid w:val="00754A94"/>
    <w:rsid w:val="00760E43"/>
    <w:rsid w:val="00764064"/>
    <w:rsid w:val="0076524D"/>
    <w:rsid w:val="0076790B"/>
    <w:rsid w:val="00770937"/>
    <w:rsid w:val="00771C41"/>
    <w:rsid w:val="007722D3"/>
    <w:rsid w:val="00774C44"/>
    <w:rsid w:val="00780AA4"/>
    <w:rsid w:val="00786D41"/>
    <w:rsid w:val="007912D9"/>
    <w:rsid w:val="00794A7D"/>
    <w:rsid w:val="00797865"/>
    <w:rsid w:val="007A083E"/>
    <w:rsid w:val="007A1FD2"/>
    <w:rsid w:val="007A2FFC"/>
    <w:rsid w:val="007B3991"/>
    <w:rsid w:val="007B7750"/>
    <w:rsid w:val="007C14A7"/>
    <w:rsid w:val="007C158D"/>
    <w:rsid w:val="007D4278"/>
    <w:rsid w:val="007D7F11"/>
    <w:rsid w:val="007E1A9D"/>
    <w:rsid w:val="0080037C"/>
    <w:rsid w:val="00801377"/>
    <w:rsid w:val="008021D1"/>
    <w:rsid w:val="0080223E"/>
    <w:rsid w:val="00807FD0"/>
    <w:rsid w:val="0081231D"/>
    <w:rsid w:val="00815DC4"/>
    <w:rsid w:val="00816244"/>
    <w:rsid w:val="00826914"/>
    <w:rsid w:val="0082691A"/>
    <w:rsid w:val="008306EC"/>
    <w:rsid w:val="00845481"/>
    <w:rsid w:val="008508DA"/>
    <w:rsid w:val="0085124D"/>
    <w:rsid w:val="008614DC"/>
    <w:rsid w:val="00865ACA"/>
    <w:rsid w:val="00865AD2"/>
    <w:rsid w:val="00866B9A"/>
    <w:rsid w:val="00866EF9"/>
    <w:rsid w:val="00871129"/>
    <w:rsid w:val="008715BB"/>
    <w:rsid w:val="0088480E"/>
    <w:rsid w:val="00884C96"/>
    <w:rsid w:val="00887584"/>
    <w:rsid w:val="00887885"/>
    <w:rsid w:val="008917F5"/>
    <w:rsid w:val="00891929"/>
    <w:rsid w:val="0089487D"/>
    <w:rsid w:val="008976BB"/>
    <w:rsid w:val="00897BC6"/>
    <w:rsid w:val="008A3BE1"/>
    <w:rsid w:val="008A78D2"/>
    <w:rsid w:val="008B0929"/>
    <w:rsid w:val="008B1AE1"/>
    <w:rsid w:val="008B5564"/>
    <w:rsid w:val="008C3828"/>
    <w:rsid w:val="008C5547"/>
    <w:rsid w:val="008C59C9"/>
    <w:rsid w:val="008C5D5F"/>
    <w:rsid w:val="008C67A8"/>
    <w:rsid w:val="008D08CE"/>
    <w:rsid w:val="008E0561"/>
    <w:rsid w:val="008E0577"/>
    <w:rsid w:val="008E4043"/>
    <w:rsid w:val="008E65A6"/>
    <w:rsid w:val="008F4B2D"/>
    <w:rsid w:val="008F5396"/>
    <w:rsid w:val="0090002B"/>
    <w:rsid w:val="00902934"/>
    <w:rsid w:val="00906D85"/>
    <w:rsid w:val="00910ED7"/>
    <w:rsid w:val="00922C16"/>
    <w:rsid w:val="00926C62"/>
    <w:rsid w:val="00931052"/>
    <w:rsid w:val="00934249"/>
    <w:rsid w:val="00943AF5"/>
    <w:rsid w:val="00946B01"/>
    <w:rsid w:val="009552A2"/>
    <w:rsid w:val="00956572"/>
    <w:rsid w:val="00962C21"/>
    <w:rsid w:val="009666C7"/>
    <w:rsid w:val="009676F7"/>
    <w:rsid w:val="00970557"/>
    <w:rsid w:val="00973FAA"/>
    <w:rsid w:val="00975592"/>
    <w:rsid w:val="0097578E"/>
    <w:rsid w:val="00977142"/>
    <w:rsid w:val="00977E5F"/>
    <w:rsid w:val="00984823"/>
    <w:rsid w:val="009849EC"/>
    <w:rsid w:val="00990329"/>
    <w:rsid w:val="0099185B"/>
    <w:rsid w:val="009A3CD2"/>
    <w:rsid w:val="009A650C"/>
    <w:rsid w:val="009B10F8"/>
    <w:rsid w:val="009B7631"/>
    <w:rsid w:val="009C07A4"/>
    <w:rsid w:val="009C2D11"/>
    <w:rsid w:val="009C41D6"/>
    <w:rsid w:val="009C468B"/>
    <w:rsid w:val="009C4856"/>
    <w:rsid w:val="009E434B"/>
    <w:rsid w:val="009E5A34"/>
    <w:rsid w:val="009E5AD0"/>
    <w:rsid w:val="009E5AEA"/>
    <w:rsid w:val="009F1383"/>
    <w:rsid w:val="009F1513"/>
    <w:rsid w:val="009F6712"/>
    <w:rsid w:val="00A066D7"/>
    <w:rsid w:val="00A11460"/>
    <w:rsid w:val="00A13BA2"/>
    <w:rsid w:val="00A152D2"/>
    <w:rsid w:val="00A16CF8"/>
    <w:rsid w:val="00A2777A"/>
    <w:rsid w:val="00A412F9"/>
    <w:rsid w:val="00A4738A"/>
    <w:rsid w:val="00A51BFE"/>
    <w:rsid w:val="00A52068"/>
    <w:rsid w:val="00A559A5"/>
    <w:rsid w:val="00A56E7C"/>
    <w:rsid w:val="00A60703"/>
    <w:rsid w:val="00A60E84"/>
    <w:rsid w:val="00A61849"/>
    <w:rsid w:val="00A61A48"/>
    <w:rsid w:val="00A67D80"/>
    <w:rsid w:val="00A71FF0"/>
    <w:rsid w:val="00A73DD2"/>
    <w:rsid w:val="00A76CB1"/>
    <w:rsid w:val="00A828D2"/>
    <w:rsid w:val="00A85F4F"/>
    <w:rsid w:val="00A86EF3"/>
    <w:rsid w:val="00A90D3F"/>
    <w:rsid w:val="00A93FE1"/>
    <w:rsid w:val="00A955BF"/>
    <w:rsid w:val="00A95E3D"/>
    <w:rsid w:val="00AA518D"/>
    <w:rsid w:val="00AA6D66"/>
    <w:rsid w:val="00AB31DC"/>
    <w:rsid w:val="00AB6EA1"/>
    <w:rsid w:val="00AB7AD6"/>
    <w:rsid w:val="00AC5455"/>
    <w:rsid w:val="00AC7FB6"/>
    <w:rsid w:val="00AD06C0"/>
    <w:rsid w:val="00AD6D8B"/>
    <w:rsid w:val="00AE2205"/>
    <w:rsid w:val="00AE6322"/>
    <w:rsid w:val="00AE6991"/>
    <w:rsid w:val="00AF035E"/>
    <w:rsid w:val="00AF2D50"/>
    <w:rsid w:val="00AF30E7"/>
    <w:rsid w:val="00AF5958"/>
    <w:rsid w:val="00AF5CB2"/>
    <w:rsid w:val="00AF6B7D"/>
    <w:rsid w:val="00B01B70"/>
    <w:rsid w:val="00B04674"/>
    <w:rsid w:val="00B11021"/>
    <w:rsid w:val="00B133A8"/>
    <w:rsid w:val="00B22687"/>
    <w:rsid w:val="00B22C85"/>
    <w:rsid w:val="00B243EE"/>
    <w:rsid w:val="00B246DF"/>
    <w:rsid w:val="00B309F3"/>
    <w:rsid w:val="00B3173D"/>
    <w:rsid w:val="00B31FFB"/>
    <w:rsid w:val="00B33BAD"/>
    <w:rsid w:val="00B3462F"/>
    <w:rsid w:val="00B36E34"/>
    <w:rsid w:val="00B37DBA"/>
    <w:rsid w:val="00B47D51"/>
    <w:rsid w:val="00B51A4D"/>
    <w:rsid w:val="00B51DC8"/>
    <w:rsid w:val="00B57F81"/>
    <w:rsid w:val="00B70FA1"/>
    <w:rsid w:val="00B7496C"/>
    <w:rsid w:val="00B75385"/>
    <w:rsid w:val="00B766F4"/>
    <w:rsid w:val="00B76D52"/>
    <w:rsid w:val="00B81579"/>
    <w:rsid w:val="00B847C8"/>
    <w:rsid w:val="00B92E85"/>
    <w:rsid w:val="00B93092"/>
    <w:rsid w:val="00B94075"/>
    <w:rsid w:val="00B96DF1"/>
    <w:rsid w:val="00B97B0B"/>
    <w:rsid w:val="00BA1335"/>
    <w:rsid w:val="00BA163F"/>
    <w:rsid w:val="00BA37F1"/>
    <w:rsid w:val="00BA4500"/>
    <w:rsid w:val="00BA5C60"/>
    <w:rsid w:val="00BB191E"/>
    <w:rsid w:val="00BB22D5"/>
    <w:rsid w:val="00BC0571"/>
    <w:rsid w:val="00BC2A12"/>
    <w:rsid w:val="00BC3643"/>
    <w:rsid w:val="00BC42A8"/>
    <w:rsid w:val="00BD4E68"/>
    <w:rsid w:val="00BE299F"/>
    <w:rsid w:val="00BE5771"/>
    <w:rsid w:val="00BE5A31"/>
    <w:rsid w:val="00BE690F"/>
    <w:rsid w:val="00BF0B2D"/>
    <w:rsid w:val="00C03EA6"/>
    <w:rsid w:val="00C0767E"/>
    <w:rsid w:val="00C12472"/>
    <w:rsid w:val="00C2269F"/>
    <w:rsid w:val="00C37A3F"/>
    <w:rsid w:val="00C40341"/>
    <w:rsid w:val="00C41C33"/>
    <w:rsid w:val="00C428C5"/>
    <w:rsid w:val="00C43F5A"/>
    <w:rsid w:val="00C46CE0"/>
    <w:rsid w:val="00C50F7D"/>
    <w:rsid w:val="00C533AC"/>
    <w:rsid w:val="00C564E4"/>
    <w:rsid w:val="00C571BF"/>
    <w:rsid w:val="00C63B1F"/>
    <w:rsid w:val="00C66221"/>
    <w:rsid w:val="00C66421"/>
    <w:rsid w:val="00C71E55"/>
    <w:rsid w:val="00C80034"/>
    <w:rsid w:val="00C92A99"/>
    <w:rsid w:val="00C953C9"/>
    <w:rsid w:val="00C96D8A"/>
    <w:rsid w:val="00CA0372"/>
    <w:rsid w:val="00CA07A2"/>
    <w:rsid w:val="00CA1B3F"/>
    <w:rsid w:val="00CA3656"/>
    <w:rsid w:val="00CA3C2E"/>
    <w:rsid w:val="00CA4315"/>
    <w:rsid w:val="00CA4A55"/>
    <w:rsid w:val="00CA71E5"/>
    <w:rsid w:val="00CB1A0D"/>
    <w:rsid w:val="00CB6CB0"/>
    <w:rsid w:val="00CB716A"/>
    <w:rsid w:val="00CC0F75"/>
    <w:rsid w:val="00CC173A"/>
    <w:rsid w:val="00CD268C"/>
    <w:rsid w:val="00CD2FA3"/>
    <w:rsid w:val="00CD4E2F"/>
    <w:rsid w:val="00CD7AA5"/>
    <w:rsid w:val="00CE2246"/>
    <w:rsid w:val="00CE4916"/>
    <w:rsid w:val="00CE5AA7"/>
    <w:rsid w:val="00CE7126"/>
    <w:rsid w:val="00D002EF"/>
    <w:rsid w:val="00D00428"/>
    <w:rsid w:val="00D04516"/>
    <w:rsid w:val="00D05BCC"/>
    <w:rsid w:val="00D06B53"/>
    <w:rsid w:val="00D116AC"/>
    <w:rsid w:val="00D20636"/>
    <w:rsid w:val="00D21634"/>
    <w:rsid w:val="00D25270"/>
    <w:rsid w:val="00D27BAB"/>
    <w:rsid w:val="00D31036"/>
    <w:rsid w:val="00D32EC0"/>
    <w:rsid w:val="00D365DD"/>
    <w:rsid w:val="00D369D0"/>
    <w:rsid w:val="00D37C91"/>
    <w:rsid w:val="00D44117"/>
    <w:rsid w:val="00D50A86"/>
    <w:rsid w:val="00D51B61"/>
    <w:rsid w:val="00D56FF2"/>
    <w:rsid w:val="00D6072F"/>
    <w:rsid w:val="00D63107"/>
    <w:rsid w:val="00D6526A"/>
    <w:rsid w:val="00D71E4D"/>
    <w:rsid w:val="00D72AD3"/>
    <w:rsid w:val="00D730E4"/>
    <w:rsid w:val="00D741A4"/>
    <w:rsid w:val="00D7451A"/>
    <w:rsid w:val="00D758E4"/>
    <w:rsid w:val="00D7680B"/>
    <w:rsid w:val="00D775F1"/>
    <w:rsid w:val="00D80587"/>
    <w:rsid w:val="00D81F8C"/>
    <w:rsid w:val="00D87BE1"/>
    <w:rsid w:val="00D940B6"/>
    <w:rsid w:val="00D9637B"/>
    <w:rsid w:val="00D96799"/>
    <w:rsid w:val="00D979A0"/>
    <w:rsid w:val="00D97F65"/>
    <w:rsid w:val="00DA069B"/>
    <w:rsid w:val="00DA32C7"/>
    <w:rsid w:val="00DB2F49"/>
    <w:rsid w:val="00DB34C2"/>
    <w:rsid w:val="00DB3C53"/>
    <w:rsid w:val="00DB64FB"/>
    <w:rsid w:val="00DB6CDE"/>
    <w:rsid w:val="00DB7584"/>
    <w:rsid w:val="00DD31A4"/>
    <w:rsid w:val="00DD43B1"/>
    <w:rsid w:val="00DD5C98"/>
    <w:rsid w:val="00DD7919"/>
    <w:rsid w:val="00DE40E0"/>
    <w:rsid w:val="00DE79E0"/>
    <w:rsid w:val="00DF2640"/>
    <w:rsid w:val="00DF2983"/>
    <w:rsid w:val="00DF36D6"/>
    <w:rsid w:val="00DF5DBE"/>
    <w:rsid w:val="00DF6C33"/>
    <w:rsid w:val="00E01601"/>
    <w:rsid w:val="00E01BAA"/>
    <w:rsid w:val="00E02A9A"/>
    <w:rsid w:val="00E02B3E"/>
    <w:rsid w:val="00E02D1D"/>
    <w:rsid w:val="00E10A4C"/>
    <w:rsid w:val="00E12A1D"/>
    <w:rsid w:val="00E132EB"/>
    <w:rsid w:val="00E156F4"/>
    <w:rsid w:val="00E22287"/>
    <w:rsid w:val="00E22E7B"/>
    <w:rsid w:val="00E24278"/>
    <w:rsid w:val="00E275CF"/>
    <w:rsid w:val="00E31F6D"/>
    <w:rsid w:val="00E32DF5"/>
    <w:rsid w:val="00E3355E"/>
    <w:rsid w:val="00E35C68"/>
    <w:rsid w:val="00E36636"/>
    <w:rsid w:val="00E37E94"/>
    <w:rsid w:val="00E41A38"/>
    <w:rsid w:val="00E4235E"/>
    <w:rsid w:val="00E42E8D"/>
    <w:rsid w:val="00E45D16"/>
    <w:rsid w:val="00E531D2"/>
    <w:rsid w:val="00E563D6"/>
    <w:rsid w:val="00E61C8D"/>
    <w:rsid w:val="00E61FF3"/>
    <w:rsid w:val="00E667AE"/>
    <w:rsid w:val="00E71111"/>
    <w:rsid w:val="00E724FA"/>
    <w:rsid w:val="00E73B1D"/>
    <w:rsid w:val="00E777A6"/>
    <w:rsid w:val="00E80B4B"/>
    <w:rsid w:val="00E81715"/>
    <w:rsid w:val="00E82498"/>
    <w:rsid w:val="00E85297"/>
    <w:rsid w:val="00E875F3"/>
    <w:rsid w:val="00E90186"/>
    <w:rsid w:val="00E9108D"/>
    <w:rsid w:val="00E9148A"/>
    <w:rsid w:val="00E91839"/>
    <w:rsid w:val="00E9190B"/>
    <w:rsid w:val="00E92A43"/>
    <w:rsid w:val="00E9504A"/>
    <w:rsid w:val="00E964F0"/>
    <w:rsid w:val="00E96C0A"/>
    <w:rsid w:val="00E97850"/>
    <w:rsid w:val="00EA22D6"/>
    <w:rsid w:val="00EA2541"/>
    <w:rsid w:val="00EA55EF"/>
    <w:rsid w:val="00EA7026"/>
    <w:rsid w:val="00EC646C"/>
    <w:rsid w:val="00EC6C4A"/>
    <w:rsid w:val="00ED0620"/>
    <w:rsid w:val="00ED53E3"/>
    <w:rsid w:val="00EE3D2B"/>
    <w:rsid w:val="00EE4285"/>
    <w:rsid w:val="00EE64BA"/>
    <w:rsid w:val="00EE67C6"/>
    <w:rsid w:val="00EF0DFF"/>
    <w:rsid w:val="00EF7A16"/>
    <w:rsid w:val="00EF7BFE"/>
    <w:rsid w:val="00F02F6D"/>
    <w:rsid w:val="00F0498C"/>
    <w:rsid w:val="00F0578D"/>
    <w:rsid w:val="00F07F85"/>
    <w:rsid w:val="00F118BD"/>
    <w:rsid w:val="00F1630F"/>
    <w:rsid w:val="00F23BE7"/>
    <w:rsid w:val="00F26810"/>
    <w:rsid w:val="00F30B4D"/>
    <w:rsid w:val="00F31F95"/>
    <w:rsid w:val="00F32236"/>
    <w:rsid w:val="00F45070"/>
    <w:rsid w:val="00F46D09"/>
    <w:rsid w:val="00F5035A"/>
    <w:rsid w:val="00F532F9"/>
    <w:rsid w:val="00F56BD1"/>
    <w:rsid w:val="00F638F0"/>
    <w:rsid w:val="00F64782"/>
    <w:rsid w:val="00F71CB1"/>
    <w:rsid w:val="00F72DAF"/>
    <w:rsid w:val="00F76E1E"/>
    <w:rsid w:val="00F853EC"/>
    <w:rsid w:val="00F9226E"/>
    <w:rsid w:val="00F94A0F"/>
    <w:rsid w:val="00F97C79"/>
    <w:rsid w:val="00FA0505"/>
    <w:rsid w:val="00FA11A4"/>
    <w:rsid w:val="00FA5C4B"/>
    <w:rsid w:val="00FA5EC0"/>
    <w:rsid w:val="00FB4A1E"/>
    <w:rsid w:val="00FB5E11"/>
    <w:rsid w:val="00FB61C0"/>
    <w:rsid w:val="00FC2951"/>
    <w:rsid w:val="00FC56B1"/>
    <w:rsid w:val="00FC7BCC"/>
    <w:rsid w:val="00FC7EDA"/>
    <w:rsid w:val="00FD2E00"/>
    <w:rsid w:val="00FD5AA5"/>
    <w:rsid w:val="00FD61A7"/>
    <w:rsid w:val="00FE0E05"/>
    <w:rsid w:val="00FE5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BE276B0"/>
  <w15:chartTrackingRefBased/>
  <w15:docId w15:val="{69726DBD-A65E-48DE-B66E-E907D11A6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color w:val="808080"/>
      <w:sz w:val="56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Narrow" w:hAnsi="Arial Narrow"/>
      <w:b/>
      <w:sz w:val="16"/>
    </w:rPr>
  </w:style>
  <w:style w:type="paragraph" w:styleId="berschrift3">
    <w:name w:val="heading 3"/>
    <w:basedOn w:val="Standard"/>
    <w:next w:val="Standard"/>
    <w:qFormat/>
    <w:pPr>
      <w:keepNext/>
      <w:jc w:val="both"/>
      <w:outlineLvl w:val="2"/>
    </w:pPr>
    <w:rPr>
      <w:b/>
      <w:sz w:val="26"/>
      <w:u w:val="single"/>
    </w:rPr>
  </w:style>
  <w:style w:type="paragraph" w:styleId="berschrift4">
    <w:name w:val="heading 4"/>
    <w:basedOn w:val="Standard"/>
    <w:next w:val="Standard"/>
    <w:qFormat/>
    <w:pPr>
      <w:keepNext/>
      <w:spacing w:line="400" w:lineRule="exact"/>
      <w:jc w:val="both"/>
      <w:outlineLvl w:val="3"/>
    </w:pPr>
    <w:rPr>
      <w:b/>
      <w:bCs/>
      <w:sz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Textkrper">
    <w:name w:val="Body Text"/>
    <w:basedOn w:val="Standard"/>
    <w:pPr>
      <w:spacing w:line="360" w:lineRule="atLeast"/>
      <w:jc w:val="both"/>
    </w:pPr>
    <w:rPr>
      <w:sz w:val="26"/>
    </w:rPr>
  </w:style>
  <w:style w:type="paragraph" w:styleId="Textkrper-Zeileneinzug">
    <w:name w:val="Body Text Indent"/>
    <w:basedOn w:val="Standard"/>
    <w:pPr>
      <w:tabs>
        <w:tab w:val="left" w:pos="1701"/>
        <w:tab w:val="left" w:pos="9639"/>
      </w:tabs>
      <w:spacing w:line="360" w:lineRule="atLeast"/>
      <w:ind w:left="3005"/>
      <w:jc w:val="both"/>
    </w:pPr>
    <w:rPr>
      <w:sz w:val="26"/>
    </w:rPr>
  </w:style>
  <w:style w:type="character" w:customStyle="1" w:styleId="BesuchterHyperlink">
    <w:name w:val="BesuchterHyperlink"/>
    <w:rPr>
      <w:color w:val="800080"/>
      <w:u w:val="single"/>
    </w:rPr>
  </w:style>
  <w:style w:type="paragraph" w:styleId="Sprechblasentext">
    <w:name w:val="Balloon Text"/>
    <w:basedOn w:val="Standard"/>
    <w:semiHidden/>
    <w:rsid w:val="00F53377"/>
    <w:rPr>
      <w:rFonts w:ascii="Tahoma" w:hAnsi="Tahoma" w:cs="Tahoma"/>
      <w:sz w:val="16"/>
      <w:szCs w:val="16"/>
    </w:rPr>
  </w:style>
  <w:style w:type="character" w:styleId="Kommentarzeichen">
    <w:name w:val="annotation reference"/>
    <w:semiHidden/>
    <w:rsid w:val="00EF7A16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rsid w:val="00EF7A16"/>
  </w:style>
  <w:style w:type="paragraph" w:styleId="Kommentarthema">
    <w:name w:val="annotation subject"/>
    <w:basedOn w:val="Kommentartext"/>
    <w:next w:val="Kommentartext"/>
    <w:semiHidden/>
    <w:rsid w:val="00EF7A16"/>
    <w:rPr>
      <w:b/>
      <w:bCs/>
    </w:rPr>
  </w:style>
  <w:style w:type="paragraph" w:styleId="Kopfzeile">
    <w:name w:val="header"/>
    <w:basedOn w:val="Standard"/>
    <w:rsid w:val="002264F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2264FA"/>
    <w:pPr>
      <w:tabs>
        <w:tab w:val="center" w:pos="4536"/>
        <w:tab w:val="right" w:pos="9072"/>
      </w:tabs>
    </w:pPr>
  </w:style>
  <w:style w:type="character" w:customStyle="1" w:styleId="KommentartextZchn">
    <w:name w:val="Kommentartext Zchn"/>
    <w:link w:val="Kommentartext"/>
    <w:semiHidden/>
    <w:rsid w:val="00220AD0"/>
  </w:style>
  <w:style w:type="character" w:customStyle="1" w:styleId="NichtaufgelsteErwhnung1">
    <w:name w:val="Nicht aufgelöste Erwähnung1"/>
    <w:uiPriority w:val="99"/>
    <w:semiHidden/>
    <w:unhideWhenUsed/>
    <w:rsid w:val="00E9148A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rsid w:val="00EA22D6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0F42D3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8875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6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1.png"/><Relationship Id="rId18" Type="http://schemas.openxmlformats.org/officeDocument/2006/relationships/hyperlink" Target="https://twitter.com/LastPressebuero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://www.waldecker-pr.de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youtube.com/user/LASTPR" TargetMode="External"/><Relationship Id="rId17" Type="http://schemas.openxmlformats.org/officeDocument/2006/relationships/hyperlink" Target="http://www.last-pr.de/navigation/home/rss.html" TargetMode="External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hyperlink" Target="http://www.last-pr.de/navigation/home/rss.html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twitter.com/LastPressebuero" TargetMode="External"/><Relationship Id="rId24" Type="http://schemas.openxmlformats.org/officeDocument/2006/relationships/image" Target="media/image6.jpeg"/><Relationship Id="rId5" Type="http://schemas.openxmlformats.org/officeDocument/2006/relationships/styles" Target="styles.xml"/><Relationship Id="rId15" Type="http://schemas.openxmlformats.org/officeDocument/2006/relationships/image" Target="media/image3.png"/><Relationship Id="rId23" Type="http://schemas.openxmlformats.org/officeDocument/2006/relationships/image" Target="media/image5.jpeg"/><Relationship Id="rId10" Type="http://schemas.openxmlformats.org/officeDocument/2006/relationships/hyperlink" Target="http://www.waldecker-pr.de" TargetMode="External"/><Relationship Id="rId19" Type="http://schemas.openxmlformats.org/officeDocument/2006/relationships/hyperlink" Target="http://www.youtube.com/user/LASTPR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2.png"/><Relationship Id="rId22" Type="http://schemas.openxmlformats.org/officeDocument/2006/relationships/hyperlink" Target="http://www.kann.de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16" ma:contentTypeDescription="Ein neues Dokument erstellen." ma:contentTypeScope="" ma:versionID="b1b10024a954a6585f2ca36a05161fcd">
  <xsd:schema xmlns:xsd="http://www.w3.org/2001/XMLSchema" xmlns:xs="http://www.w3.org/2001/XMLSchema" xmlns:p="http://schemas.microsoft.com/office/2006/metadata/properties" xmlns:ns2="a1517727-7656-40d0-9227-3e4f5acd3db8" xmlns:ns3="0199b454-ffd2-4ecd-a2ad-8dc705baedad" targetNamespace="http://schemas.microsoft.com/office/2006/metadata/properties" ma:root="true" ma:fieldsID="1e07e0ac2affff2d0131234bbfc332c5" ns2:_="" ns3:_=""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</documentManagement>
</p:properties>
</file>

<file path=customXml/itemProps1.xml><?xml version="1.0" encoding="utf-8"?>
<ds:datastoreItem xmlns:ds="http://schemas.openxmlformats.org/officeDocument/2006/customXml" ds:itemID="{BE606D3F-9F59-4B70-A54A-F1AB841E33A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5CCB5FF-3BE3-437C-9165-A35A1469B5BF}"/>
</file>

<file path=customXml/itemProps3.xml><?xml version="1.0" encoding="utf-8"?>
<ds:datastoreItem xmlns:ds="http://schemas.openxmlformats.org/officeDocument/2006/customXml" ds:itemID="{B3A3290A-0411-43F5-9E62-73AE4E9507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826E860-10B9-4018-B676-4E3555A9B20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430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PI zu EcoTherm Kompakt WBS 14D</vt:lpstr>
    </vt:vector>
  </TitlesOfParts>
  <Company>SG Lemförde</Company>
  <LinksUpToDate>false</LinksUpToDate>
  <CharactersWithSpaces>3133</CharactersWithSpaces>
  <SharedDoc>false</SharedDoc>
  <HLinks>
    <vt:vector size="54" baseType="variant">
      <vt:variant>
        <vt:i4>6619195</vt:i4>
      </vt:variant>
      <vt:variant>
        <vt:i4>12</vt:i4>
      </vt:variant>
      <vt:variant>
        <vt:i4>0</vt:i4>
      </vt:variant>
      <vt:variant>
        <vt:i4>5</vt:i4>
      </vt:variant>
      <vt:variant>
        <vt:lpwstr>http://www.kann.de/</vt:lpwstr>
      </vt:variant>
      <vt:variant>
        <vt:lpwstr/>
      </vt:variant>
      <vt:variant>
        <vt:i4>4587616</vt:i4>
      </vt:variant>
      <vt:variant>
        <vt:i4>9</vt:i4>
      </vt:variant>
      <vt:variant>
        <vt:i4>0</vt:i4>
      </vt:variant>
      <vt:variant>
        <vt:i4>5</vt:i4>
      </vt:variant>
      <vt:variant>
        <vt:lpwstr>mailto:info@kann.de</vt:lpwstr>
      </vt:variant>
      <vt:variant>
        <vt:lpwstr/>
      </vt:variant>
      <vt:variant>
        <vt:i4>2097278</vt:i4>
      </vt:variant>
      <vt:variant>
        <vt:i4>6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196719</vt:i4>
      </vt:variant>
      <vt:variant>
        <vt:i4>3</vt:i4>
      </vt:variant>
      <vt:variant>
        <vt:i4>0</vt:i4>
      </vt:variant>
      <vt:variant>
        <vt:i4>5</vt:i4>
      </vt:variant>
      <vt:variant>
        <vt:lpwstr>mailto:info@last-pr.de</vt:lpwstr>
      </vt:variant>
      <vt:variant>
        <vt:lpwstr/>
      </vt:variant>
      <vt:variant>
        <vt:i4>2097278</vt:i4>
      </vt:variant>
      <vt:variant>
        <vt:i4>0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2162747</vt:i4>
      </vt:variant>
      <vt:variant>
        <vt:i4>9</vt:i4>
      </vt:variant>
      <vt:variant>
        <vt:i4>0</vt:i4>
      </vt:variant>
      <vt:variant>
        <vt:i4>5</vt:i4>
      </vt:variant>
      <vt:variant>
        <vt:lpwstr>http://www.last-pr.de/navigation/home/rss.html</vt:lpwstr>
      </vt:variant>
      <vt:variant>
        <vt:lpwstr/>
      </vt:variant>
      <vt:variant>
        <vt:i4>6357033</vt:i4>
      </vt:variant>
      <vt:variant>
        <vt:i4>6</vt:i4>
      </vt:variant>
      <vt:variant>
        <vt:i4>0</vt:i4>
      </vt:variant>
      <vt:variant>
        <vt:i4>5</vt:i4>
      </vt:variant>
      <vt:variant>
        <vt:lpwstr>http://www.youtube.com/user/LASTPR</vt:lpwstr>
      </vt:variant>
      <vt:variant>
        <vt:lpwstr/>
      </vt:variant>
      <vt:variant>
        <vt:i4>7274539</vt:i4>
      </vt:variant>
      <vt:variant>
        <vt:i4>3</vt:i4>
      </vt:variant>
      <vt:variant>
        <vt:i4>0</vt:i4>
      </vt:variant>
      <vt:variant>
        <vt:i4>5</vt:i4>
      </vt:variant>
      <vt:variant>
        <vt:lpwstr>https://twitter.com/LastPressebuero</vt:lpwstr>
      </vt:variant>
      <vt:variant>
        <vt:lpwstr/>
      </vt:variant>
      <vt:variant>
        <vt:i4>5636108</vt:i4>
      </vt:variant>
      <vt:variant>
        <vt:i4>0</vt:i4>
      </vt:variant>
      <vt:variant>
        <vt:i4>0</vt:i4>
      </vt:variant>
      <vt:variant>
        <vt:i4>5</vt:i4>
      </vt:variant>
      <vt:variant>
        <vt:lpwstr>http://www.facebook.com/last.pressebuero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 zu EcoTherm Kompakt WBS 14D</dc:title>
  <dc:subject/>
  <dc:creator>mpf</dc:creator>
  <cp:keywords/>
  <cp:lastModifiedBy>Vera Höhner</cp:lastModifiedBy>
  <cp:revision>52</cp:revision>
  <cp:lastPrinted>2021-09-24T10:34:00Z</cp:lastPrinted>
  <dcterms:created xsi:type="dcterms:W3CDTF">2022-08-22T12:58:00Z</dcterms:created>
  <dcterms:modified xsi:type="dcterms:W3CDTF">2022-09-07T06:45:00Z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</Properties>
</file>